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BC2618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C2618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74.5pt;margin-top:257.05pt;width:210.1pt;height:102.1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9ErQIAAKo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" filled="f" stroked="f">
            <v:textbox inset="0,0,0,0">
              <w:txbxContent>
                <w:p w:rsidR="006C6C46" w:rsidRPr="006C6C46" w:rsidRDefault="00BC2618" w:rsidP="009348CF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begin"/>
                  </w:r>
                  <w:r w:rsidR="006C6C46" w:rsidRPr="006C6C4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instrText xml:space="preserve"> DOCPROPERTY  doc_summary  \* MERGEFORMAT </w:instrText>
                  </w:r>
                  <w:r w:rsidRPr="006C6C4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separate"/>
                  </w:r>
                  <w:r w:rsidR="006C6C46" w:rsidRPr="006C6C4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 внесении изменений в муниципальную программу «Развитие образования Чайковского городского округа», утвержденную постановлением администрации города Чайковского от 15.01.2019 года № 5/1</w:t>
                  </w:r>
                  <w:r w:rsidRPr="006C6C46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fldChar w:fldCharType="end"/>
                  </w:r>
                </w:p>
                <w:p w:rsidR="00090035" w:rsidRPr="00977F00" w:rsidRDefault="00090035" w:rsidP="00977F0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BC2618">
        <w:rPr>
          <w:noProof/>
          <w:lang w:eastAsia="ru-RU"/>
        </w:rPr>
        <w:pict>
          <v:shape id="Text Box 11" o:spid="_x0000_s1027" type="#_x0000_t202" style="position:absolute;margin-left:321.15pt;margin-top:145.5pt;width:144.85pt;height:24.0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" stroked="f">
            <v:textbox>
              <w:txbxContent>
                <w:p w:rsidR="00977F00" w:rsidRPr="002B3C37" w:rsidRDefault="00BC2618" w:rsidP="00977F00">
                  <w:pPr>
                    <w:spacing w:line="240" w:lineRule="auto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reg_number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 номер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</v:shape>
        </w:pict>
      </w:r>
      <w:r w:rsidRPr="00BC2618">
        <w:rPr>
          <w:noProof/>
          <w:lang w:eastAsia="ru-RU"/>
        </w:rPr>
        <w:pict>
          <v:shape id="Text Box 10" o:spid="_x0000_s1028" type="#_x0000_t202" style="position:absolute;margin-left:-2.5pt;margin-top:147.8pt;width:183.4pt;height:21.3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" stroked="f">
            <v:textbox>
              <w:txbxContent>
                <w:p w:rsidR="00977F00" w:rsidRPr="002B3C37" w:rsidRDefault="00BC2618" w:rsidP="00977F00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2B3C37">
                    <w:rPr>
                      <w:rFonts w:ascii="Times New Roman" w:hAnsi="Times New Roman"/>
                      <w:sz w:val="28"/>
                    </w:rPr>
                    <w:fldChar w:fldCharType="begin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instrText xml:space="preserve"> DOCPROPERTY  reg_date  \* MERGEFORMAT </w:instrTex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separate"/>
                  </w:r>
                  <w:r w:rsidR="00977F00" w:rsidRPr="002B3C37">
                    <w:rPr>
                      <w:rFonts w:ascii="Times New Roman" w:hAnsi="Times New Roman"/>
                      <w:sz w:val="28"/>
                    </w:rPr>
                    <w:t xml:space="preserve">Дата </w:t>
                  </w:r>
                  <w:proofErr w:type="spellStart"/>
                  <w:r w:rsidR="00977F00" w:rsidRPr="002B3C37">
                    <w:rPr>
                      <w:rFonts w:ascii="Times New Roman" w:hAnsi="Times New Roman"/>
                      <w:sz w:val="28"/>
                    </w:rPr>
                    <w:t>рег</w:t>
                  </w:r>
                  <w:proofErr w:type="spellEnd"/>
                  <w:r w:rsidR="00977F00" w:rsidRPr="002B3C37">
                    <w:rPr>
                      <w:rFonts w:ascii="Times New Roman" w:hAnsi="Times New Roman"/>
                      <w:sz w:val="28"/>
                    </w:rPr>
                    <w:t>.</w:t>
                  </w:r>
                  <w:r w:rsidRPr="002B3C37">
                    <w:rPr>
                      <w:rFonts w:ascii="Times New Roman" w:hAnsi="Times New Roman"/>
                      <w:sz w:val="28"/>
                    </w:rPr>
                    <w:fldChar w:fldCharType="end"/>
                  </w:r>
                </w:p>
                <w:p w:rsidR="00D43689" w:rsidRPr="009B6B8D" w:rsidRDefault="00D43689" w:rsidP="00D4368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6B8D">
        <w:rPr>
          <w:noProof/>
          <w:lang w:eastAsia="ru-RU"/>
        </w:rPr>
        <w:drawing>
          <wp:inline distT="0" distB="0" distL="0" distR="0">
            <wp:extent cx="5943600" cy="2324735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38ED" w:rsidRDefault="003138ED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C6C46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348CF" w:rsidRDefault="009348CF" w:rsidP="009348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статьей 179 Бюджетного кодекса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Российской Федерации, статьей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37 </w:t>
      </w:r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Федерального </w:t>
      </w:r>
      <w:hyperlink r:id="rId8" w:history="1">
        <w:proofErr w:type="gramStart"/>
        <w:r w:rsidRPr="006C6C46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закон</w:t>
        </w:r>
        <w:proofErr w:type="gramEnd"/>
      </w:hyperlink>
      <w:r w:rsidRPr="006C6C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 от 6 октября 2003 г. № 131-ФЗ «Об общих принципах организации местного самоуправления в Российской Федерации», 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Уставом Чайковского городского округа, </w:t>
      </w:r>
      <w:r w:rsidRPr="006C6C46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постановлением администрации города Чайковского от 19 февраля 2019 г. № 249 «Об утверждении Порядка разработки, реализации и оценки эффективности муниципальных программ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ПОСТАНОВЛЯЮ:</w:t>
      </w:r>
    </w:p>
    <w:p w:rsidR="006C6C46" w:rsidRPr="006C6C46" w:rsidRDefault="006C6C46" w:rsidP="006C6C46">
      <w:pPr>
        <w:tabs>
          <w:tab w:val="left" w:pos="504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прилагаемые изменения, которые вносятся в муниципальную программу «Развитие образования Чайковского городского округа», утвержденную постановлением администрации города Чайковского от 15 января  2019 г. № 5/1 (в редакции постановлени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Чайковского городского округа от 21.06.2019 № 1155, от 14.08.2019 № 1384, от 05.09.2019 № 1497, от 23.03.2020 № 308, </w:t>
      </w:r>
      <w:proofErr w:type="gramStart"/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proofErr w:type="gramEnd"/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07.05.2020 № 463, от 29.06.2020 № 612).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6C6C46" w:rsidRPr="006C6C46" w:rsidRDefault="006C6C46" w:rsidP="006C6C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 вступает в силу после его официального опубликования и распространяется на правоотношения, возникшие с 19 июня 2020 г</w:t>
      </w:r>
      <w:r w:rsidR="00F5528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C6C46" w:rsidRPr="006C6C46" w:rsidRDefault="006C6C46" w:rsidP="006C6C46">
      <w:pPr>
        <w:spacing w:after="0" w:line="360" w:lineRule="exact"/>
        <w:rPr>
          <w:rFonts w:ascii="Times New Roman" w:eastAsia="Times New Roman" w:hAnsi="Times New Roman"/>
          <w:sz w:val="28"/>
          <w:szCs w:val="28"/>
        </w:rPr>
      </w:pP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городского округа –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глава администрации</w:t>
      </w:r>
    </w:p>
    <w:p w:rsidR="006C6C46" w:rsidRPr="006C6C46" w:rsidRDefault="006C6C46" w:rsidP="007D7143">
      <w:pPr>
        <w:spacing w:after="0" w:line="240" w:lineRule="exact"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Чайковского городского округа                                                     Ю.Г. Востриков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br w:type="page"/>
      </w:r>
      <w:r w:rsidRPr="006C6C46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 xml:space="preserve">постановлением </w:t>
      </w:r>
      <w:r w:rsidR="007D7143">
        <w:rPr>
          <w:rFonts w:ascii="Times New Roman" w:hAnsi="Times New Roman"/>
          <w:sz w:val="28"/>
          <w:szCs w:val="28"/>
        </w:rPr>
        <w:t>а</w:t>
      </w:r>
      <w:r w:rsidRPr="006C6C46">
        <w:rPr>
          <w:rFonts w:ascii="Times New Roman" w:hAnsi="Times New Roman"/>
          <w:sz w:val="28"/>
          <w:szCs w:val="28"/>
        </w:rPr>
        <w:t>дминистрации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Чайковского городского округа</w:t>
      </w:r>
    </w:p>
    <w:p w:rsidR="006C6C46" w:rsidRPr="006C6C46" w:rsidRDefault="006C6C46" w:rsidP="007D7143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6C6C46">
        <w:rPr>
          <w:rFonts w:ascii="Times New Roman" w:hAnsi="Times New Roman"/>
          <w:sz w:val="28"/>
          <w:szCs w:val="28"/>
        </w:rPr>
        <w:t>от __________ № ____</w:t>
      </w: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ИЗМЕНЕНИЯ,</w:t>
      </w:r>
    </w:p>
    <w:p w:rsidR="006C6C46" w:rsidRPr="006C6C46" w:rsidRDefault="006C6C46" w:rsidP="007D71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которые вносятся в муниципальную программу </w:t>
      </w:r>
      <w:r w:rsidRPr="006C6C4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«Развитие образования Чайковского городского округа» </w:t>
      </w:r>
    </w:p>
    <w:p w:rsidR="006C6C46" w:rsidRPr="006C6C46" w:rsidRDefault="006C6C46" w:rsidP="006C6C4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C46" w:rsidRPr="006C6C46" w:rsidRDefault="006C6C46" w:rsidP="006C6C46">
      <w:pPr>
        <w:numPr>
          <w:ilvl w:val="0"/>
          <w:numId w:val="16"/>
        </w:num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В паспорте программы позиции: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6C6C46" w:rsidRPr="006C6C46" w:rsidTr="00CD2F83"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58" w:type="dxa"/>
          </w:tcPr>
          <w:p w:rsidR="006C6C46" w:rsidRPr="006C6C46" w:rsidRDefault="006C6C46" w:rsidP="006C6C46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100 %;</w:t>
            </w:r>
          </w:p>
          <w:p w:rsidR="006C6C46" w:rsidRPr="006C6C46" w:rsidRDefault="006C6C46" w:rsidP="006C6C46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выпускников 11-х классов, получивших аттестаты о среднем образовании, до 98,2 %;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лет, до 41%;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удельного веса численности учителей в возрасте до 35 лет в общей численности учителей, до 25 %;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имеющих лицензии на образовательную деятельность, 100 %;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  <w:tr w:rsidR="006C6C46" w:rsidRPr="006C6C46" w:rsidTr="00CD2F83"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758" w:type="dxa"/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45"/>
              <w:gridCol w:w="836"/>
              <w:gridCol w:w="851"/>
              <w:gridCol w:w="850"/>
              <w:gridCol w:w="851"/>
              <w:gridCol w:w="992"/>
            </w:tblGrid>
            <w:tr w:rsidR="006C6C46" w:rsidRPr="006C6C46" w:rsidTr="00CD2F83">
              <w:trPr>
                <w:trHeight w:val="58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Коэффициент весомости</w:t>
                  </w:r>
                </w:p>
              </w:tc>
              <w:tc>
                <w:tcPr>
                  <w:tcW w:w="851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850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851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2022 г.</w:t>
                  </w:r>
                </w:p>
              </w:tc>
            </w:tr>
            <w:tr w:rsidR="006C6C46" w:rsidRPr="006C6C46" w:rsidTr="00CD2F83">
              <w:trPr>
                <w:trHeight w:val="276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детей в возрасте от 1 до 3 лет, охваченных дошкольным образованием, от общей численности детей такого возраста, %</w:t>
                  </w:r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0,214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96,0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C6C46" w:rsidRPr="006C6C46" w:rsidTr="00CD2F83">
              <w:trPr>
                <w:trHeight w:val="524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выпускников 11-х классов, получивших аттестаты о среднем образовании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0,214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97,6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97,8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98,2</w:t>
                  </w:r>
                </w:p>
              </w:tc>
            </w:tr>
            <w:tr w:rsidR="006C6C46" w:rsidRPr="006C6C46" w:rsidTr="00CD2F83">
              <w:trPr>
                <w:trHeight w:val="511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0,214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6C6C46" w:rsidRPr="006C6C46" w:rsidTr="00CD2F83">
              <w:trPr>
                <w:trHeight w:val="51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удельный вес численности учителей в возрасте до 35 лет в общей численности учителей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0,143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23,5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24,0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24,5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25,0</w:t>
                  </w:r>
                </w:p>
              </w:tc>
            </w:tr>
            <w:tr w:rsidR="006C6C46" w:rsidRPr="006C6C46" w:rsidTr="00CD2F83">
              <w:trPr>
                <w:trHeight w:val="51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сохранение доли образовательных учреждений, имеющих лицензии на образовательную деятельность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0,143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C6C46" w:rsidRPr="006C6C46" w:rsidTr="00CD2F83">
              <w:trPr>
                <w:trHeight w:val="51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сохранение доли образовательных учреждений, принятых к началу нового учебного года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0,072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C6C46" w:rsidRPr="006C6C46" w:rsidRDefault="006C6C46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lastRenderedPageBreak/>
        <w:t>изложить в следующей редакции: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758"/>
      </w:tblGrid>
      <w:tr w:rsidR="006C6C46" w:rsidRPr="006C6C46" w:rsidTr="00CD2F83"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758" w:type="dxa"/>
          </w:tcPr>
          <w:p w:rsidR="006C6C46" w:rsidRPr="006C6C46" w:rsidRDefault="006C6C46" w:rsidP="006C6C46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 в возрасте от 1 до 3 лет, охваченных дошкольным образованием, от общей численности детей такого возраста, до 100 %;</w:t>
            </w:r>
          </w:p>
          <w:p w:rsidR="006C6C46" w:rsidRPr="006C6C46" w:rsidRDefault="006C6C46" w:rsidP="006C6C46">
            <w:pPr>
              <w:shd w:val="clear" w:color="auto" w:fill="FFFFFF"/>
              <w:tabs>
                <w:tab w:val="left" w:pos="850"/>
              </w:tabs>
              <w:spacing w:after="0" w:line="322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выпускников 11-х классов, получивших аттестаты о среднем образовании, до 98,2 %;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 детей, охваченных образовательными программами  дополнительного образования в учреждениях Управления образования, в общей численности детей и молодежи в возрасте 5-18 лет, до 41%;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работников, имеющих право и получающих социальные гарантии и льготы, 100%;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имеющих лицензии на образовательную деятельность, 100 %;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образовательных учреждений, принятых к началу нового учебного года, 100 %.</w:t>
            </w:r>
          </w:p>
        </w:tc>
      </w:tr>
      <w:tr w:rsidR="006C6C46" w:rsidRPr="006C6C46" w:rsidTr="00CD2F83"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Целевые показатели Программы</w:t>
            </w:r>
          </w:p>
        </w:tc>
        <w:tc>
          <w:tcPr>
            <w:tcW w:w="7758" w:type="dxa"/>
          </w:tcPr>
          <w:tbl>
            <w:tblPr>
              <w:tblW w:w="782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445"/>
              <w:gridCol w:w="836"/>
              <w:gridCol w:w="851"/>
              <w:gridCol w:w="850"/>
              <w:gridCol w:w="851"/>
              <w:gridCol w:w="992"/>
            </w:tblGrid>
            <w:tr w:rsidR="006C6C46" w:rsidRPr="006C6C46" w:rsidTr="00CD2F83">
              <w:trPr>
                <w:trHeight w:val="58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Коэффициент весомости</w:t>
                  </w:r>
                </w:p>
              </w:tc>
              <w:tc>
                <w:tcPr>
                  <w:tcW w:w="851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850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851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2021г.</w:t>
                  </w:r>
                </w:p>
              </w:tc>
              <w:tc>
                <w:tcPr>
                  <w:tcW w:w="992" w:type="dxa"/>
                  <w:vAlign w:val="center"/>
                </w:tcPr>
                <w:p w:rsidR="006C6C46" w:rsidRPr="006C6C46" w:rsidRDefault="006C6C46" w:rsidP="006C6C46">
                  <w:pPr>
                    <w:spacing w:after="100" w:afterAutospacing="1" w:line="240" w:lineRule="auto"/>
                    <w:contextualSpacing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6C6C4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2022 г.</w:t>
                  </w:r>
                </w:p>
              </w:tc>
            </w:tr>
            <w:tr w:rsidR="006C6C46" w:rsidRPr="006C6C46" w:rsidTr="00CD2F83">
              <w:trPr>
                <w:trHeight w:val="276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детей в возрасте от 1 до 3 лет, охваченных дошкольным образованием, от общей численности детей такого возраста, %</w:t>
                  </w:r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0,214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96,0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</w:tr>
            <w:tr w:rsidR="006C6C46" w:rsidRPr="006C6C46" w:rsidTr="00CD2F83">
              <w:trPr>
                <w:trHeight w:val="524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доля выпускников 11-х классов, получивших аттестаты о среднем образовании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0,214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97,6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97,8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98,0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98,2</w:t>
                  </w:r>
                </w:p>
              </w:tc>
            </w:tr>
            <w:tr w:rsidR="006C6C46" w:rsidRPr="006C6C46" w:rsidTr="00CD2F83">
              <w:trPr>
                <w:trHeight w:val="511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доля детей, охваченных образовательными программами  дополнительного образования в учреждениях Управления </w:t>
                  </w: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образования, в общей численности детей и молодежи в возрасте 5-18 лет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0,214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38,0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39,0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40,0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41,0</w:t>
                  </w:r>
                </w:p>
              </w:tc>
            </w:tr>
            <w:tr w:rsidR="006C6C46" w:rsidRPr="006C6C46" w:rsidTr="00CD2F83">
              <w:trPr>
                <w:trHeight w:val="51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lastRenderedPageBreak/>
                    <w:t>доля работников, имеющих право и получающих социальные гарантии и льготы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0,143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C6C46" w:rsidRPr="006C6C46" w:rsidTr="00CD2F83">
              <w:trPr>
                <w:trHeight w:val="51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сохранение доли образовательных учреждений, имеющих лицензии на образовательную деятельность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0,143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  <w:tr w:rsidR="006C6C46" w:rsidRPr="006C6C46" w:rsidTr="00CD2F83">
              <w:trPr>
                <w:trHeight w:val="510"/>
              </w:trPr>
              <w:tc>
                <w:tcPr>
                  <w:tcW w:w="3445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сохранение доли образовательных учреждений, принятых к началу нового учебного года</w:t>
                  </w:r>
                  <w:proofErr w:type="gramStart"/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, (%)</w:t>
                  </w:r>
                  <w:proofErr w:type="gramEnd"/>
                </w:p>
              </w:tc>
              <w:tc>
                <w:tcPr>
                  <w:tcW w:w="836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0,072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0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  <w:tc>
                <w:tcPr>
                  <w:tcW w:w="992" w:type="dxa"/>
                </w:tcPr>
                <w:p w:rsidR="006C6C46" w:rsidRPr="006C6C46" w:rsidRDefault="006C6C46" w:rsidP="006C6C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C6C46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100</w:t>
                  </w:r>
                </w:p>
              </w:tc>
            </w:tr>
          </w:tbl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:rsidR="006C6C46" w:rsidRPr="006C6C46" w:rsidRDefault="006C6C46" w:rsidP="006C6C46">
      <w:pPr>
        <w:numPr>
          <w:ilvl w:val="0"/>
          <w:numId w:val="16"/>
        </w:numPr>
        <w:spacing w:before="100" w:beforeAutospacing="1" w:after="0" w:line="240" w:lineRule="auto"/>
        <w:contextualSpacing/>
        <w:rPr>
          <w:sz w:val="28"/>
          <w:szCs w:val="28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>В паспорте подпрограммы 1 «Дошкольное образование» позицию</w:t>
      </w:r>
      <w:r w:rsidRPr="006C6C46">
        <w:rPr>
          <w:rFonts w:cs="Tahoma"/>
          <w:sz w:val="28"/>
          <w:szCs w:val="28"/>
        </w:rPr>
        <w:t>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6C6C46" w:rsidRPr="006C6C46" w:rsidTr="00CD2F83">
        <w:trPr>
          <w:cantSplit/>
        </w:trPr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2 385 709,276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618 433,510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672 031,043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582 632,074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512 612,649 тыс. рублей</w:t>
            </w:r>
          </w:p>
        </w:tc>
      </w:tr>
    </w:tbl>
    <w:p w:rsidR="006C6C46" w:rsidRPr="006C6C46" w:rsidRDefault="006C6C46" w:rsidP="006C6C46">
      <w:pPr>
        <w:spacing w:before="100" w:beforeAutospacing="1" w:after="0" w:line="240" w:lineRule="auto"/>
        <w:ind w:firstLine="708"/>
        <w:contextualSpacing/>
        <w:rPr>
          <w:rFonts w:ascii="Times New Roman" w:eastAsia="Times New Roman" w:hAnsi="Times New Roman"/>
          <w:sz w:val="28"/>
          <w:szCs w:val="28"/>
        </w:rPr>
      </w:pPr>
      <w:r w:rsidRPr="006C6C46">
        <w:rPr>
          <w:rFonts w:ascii="Times New Roman" w:eastAsia="Times New Roman" w:hAnsi="Times New Roman"/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Y="14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5"/>
        <w:gridCol w:w="7441"/>
      </w:tblGrid>
      <w:tr w:rsidR="006C6C46" w:rsidRPr="006C6C46" w:rsidTr="00CD2F83">
        <w:trPr>
          <w:cantSplit/>
        </w:trPr>
        <w:tc>
          <w:tcPr>
            <w:tcW w:w="216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441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2 384 995,394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618 433,510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671 317,161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582 632,074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512 612,649 тыс. рублей</w:t>
            </w:r>
          </w:p>
        </w:tc>
      </w:tr>
    </w:tbl>
    <w:p w:rsidR="006C6C46" w:rsidRPr="006C6C46" w:rsidRDefault="006C6C46" w:rsidP="006C6C46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3.  В паспорте подпрограммы 3 «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Дополнительное образование и воспитание»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D2F83">
        <w:tc>
          <w:tcPr>
            <w:tcW w:w="2518" w:type="dxa"/>
          </w:tcPr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251 610,881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70 451,215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59 765,454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60 697,107 тыс. рублей</w:t>
            </w:r>
          </w:p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60 697,105 тыс. рублей</w:t>
            </w:r>
          </w:p>
        </w:tc>
      </w:tr>
    </w:tbl>
    <w:p w:rsidR="006C6C46" w:rsidRPr="006C6C46" w:rsidRDefault="006C6C46" w:rsidP="006C6C46">
      <w:pPr>
        <w:snapToGrid w:val="0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D2F83">
        <w:tc>
          <w:tcPr>
            <w:tcW w:w="2518" w:type="dxa"/>
          </w:tcPr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251 519,681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70 451,215 тыс. рублей</w:t>
            </w:r>
          </w:p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59 674,254 тыс. рублей</w:t>
            </w:r>
          </w:p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60 697,107 тыс. рублей</w:t>
            </w:r>
          </w:p>
          <w:p w:rsidR="006C6C46" w:rsidRPr="006C6C46" w:rsidRDefault="006C6C46" w:rsidP="006C6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2022 год </w:t>
            </w: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– 60 697,105 тыс. рублей</w:t>
            </w:r>
          </w:p>
        </w:tc>
      </w:tr>
    </w:tbl>
    <w:p w:rsidR="006C6C46" w:rsidRPr="006C6C46" w:rsidRDefault="006C6C46" w:rsidP="006C6C46">
      <w:pPr>
        <w:numPr>
          <w:ilvl w:val="0"/>
          <w:numId w:val="18"/>
        </w:numPr>
        <w:snapToGrid w:val="0"/>
        <w:spacing w:after="0" w:line="240" w:lineRule="auto"/>
        <w:contextualSpacing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В паспорте подпрограммы 3 «Кадровая политика» позиции: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6663"/>
      </w:tblGrid>
      <w:tr w:rsidR="006C6C46" w:rsidRPr="006C6C46" w:rsidTr="00CD2F83">
        <w:tc>
          <w:tcPr>
            <w:tcW w:w="301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Объемы бюджетных </w:t>
            </w: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ассигнований Подпрограммы</w:t>
            </w:r>
          </w:p>
        </w:tc>
        <w:tc>
          <w:tcPr>
            <w:tcW w:w="6663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Всего – 170 158,654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2019 год – 41 143,555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43 341,299 тыс. рублей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42 919,950 тыс. рублей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42 753,850 тыс. рублей</w:t>
            </w:r>
          </w:p>
        </w:tc>
      </w:tr>
      <w:tr w:rsidR="006C6C46" w:rsidRPr="006C6C46" w:rsidTr="00CD2F83">
        <w:trPr>
          <w:trHeight w:val="1265"/>
        </w:trPr>
        <w:tc>
          <w:tcPr>
            <w:tcW w:w="301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удельного веса численности учителей в возрасте до 35 лет в общей численности учителей, до 25 %.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6C46" w:rsidRPr="006C6C46" w:rsidRDefault="006C6C46" w:rsidP="006C6C46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15"/>
        <w:gridCol w:w="6663"/>
      </w:tblGrid>
      <w:tr w:rsidR="006C6C46" w:rsidRPr="006C6C46" w:rsidTr="00CD2F83">
        <w:tc>
          <w:tcPr>
            <w:tcW w:w="301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6663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170 063,354 тыс. рублей, в том числе 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41 143,555 тыс. рублей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43 245,999 тыс. рублей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42 919,950 тыс. рублей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42 753,850 тыс. рублей</w:t>
            </w:r>
          </w:p>
        </w:tc>
      </w:tr>
      <w:tr w:rsidR="006C6C46" w:rsidRPr="006C6C46" w:rsidTr="00CD2F83">
        <w:trPr>
          <w:trHeight w:val="1265"/>
        </w:trPr>
        <w:tc>
          <w:tcPr>
            <w:tcW w:w="301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6663" w:type="dxa"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Сохранение доли работников, имеющих право и получающих социальные гарантии и льготы, 100 % .</w:t>
            </w:r>
          </w:p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6C46" w:rsidRPr="006C6C46" w:rsidRDefault="006C6C46" w:rsidP="006C6C46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ab/>
        <w:t>5.  В паспорте подпрограммы 5 «</w:t>
      </w: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Приведение в нормативное состояние имущественных комплексов учреждений» позицию:</w:t>
      </w:r>
    </w:p>
    <w:tbl>
      <w:tblPr>
        <w:tblpPr w:leftFromText="180" w:rightFromText="180" w:vertAnchor="text" w:horzAnchor="margin" w:tblpY="2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D2F83">
        <w:tc>
          <w:tcPr>
            <w:tcW w:w="2518" w:type="dxa"/>
          </w:tcPr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6C6C46" w:rsidRPr="006C6C46" w:rsidRDefault="006C6C46" w:rsidP="007D7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109 997,407 тыс. рублей, в том числе </w:t>
            </w:r>
          </w:p>
          <w:p w:rsidR="006C6C46" w:rsidRPr="006C6C46" w:rsidRDefault="006C6C46" w:rsidP="007D7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42 655,121 тыс. рублей</w:t>
            </w:r>
          </w:p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48 734,569 тыс. рублей</w:t>
            </w:r>
          </w:p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12 630,630 тыс. рублей</w:t>
            </w:r>
          </w:p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5 977,087 тыс. рублей</w:t>
            </w:r>
          </w:p>
        </w:tc>
      </w:tr>
    </w:tbl>
    <w:p w:rsidR="006C6C46" w:rsidRPr="006C6C46" w:rsidRDefault="006C6C46" w:rsidP="007D7143">
      <w:pPr>
        <w:snapToGrid w:val="0"/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>изложить в следующей редакции:</w:t>
      </w:r>
    </w:p>
    <w:tbl>
      <w:tblPr>
        <w:tblpPr w:leftFromText="180" w:rightFromText="180" w:vertAnchor="text" w:horzAnchor="margin" w:tblpY="1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7088"/>
      </w:tblGrid>
      <w:tr w:rsidR="006C6C46" w:rsidRPr="006C6C46" w:rsidTr="00CD2F83">
        <w:tc>
          <w:tcPr>
            <w:tcW w:w="2518" w:type="dxa"/>
          </w:tcPr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7088" w:type="dxa"/>
          </w:tcPr>
          <w:p w:rsidR="006C6C46" w:rsidRPr="006C6C46" w:rsidRDefault="006C6C46" w:rsidP="007D7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Всего – 110 897,789 тыс. рублей, в том числе </w:t>
            </w:r>
          </w:p>
          <w:p w:rsidR="006C6C46" w:rsidRPr="006C6C46" w:rsidRDefault="006C6C46" w:rsidP="007D714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2019 год – 42 655,121 тыс. рублей</w:t>
            </w:r>
          </w:p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2020 год – 49 634,951 тыс. рублей</w:t>
            </w:r>
          </w:p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2021 год – 12 630,630 тыс. рублей</w:t>
            </w:r>
          </w:p>
          <w:p w:rsidR="006C6C46" w:rsidRPr="006C6C46" w:rsidRDefault="006C6C46" w:rsidP="007D71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2022 год – 5 977,087 тыс. рублей</w:t>
            </w:r>
          </w:p>
        </w:tc>
      </w:tr>
    </w:tbl>
    <w:p w:rsidR="006C6C46" w:rsidRPr="006C6C46" w:rsidRDefault="006C6C46" w:rsidP="007D7143">
      <w:pPr>
        <w:snapToGrid w:val="0"/>
        <w:spacing w:after="0" w:line="240" w:lineRule="auto"/>
        <w:ind w:firstLine="709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6. Приложение 7 к Программе изложить в новой редакции:</w:t>
      </w:r>
    </w:p>
    <w:p w:rsidR="006C6C46" w:rsidRPr="006C6C46" w:rsidRDefault="006C6C46" w:rsidP="007D71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7D71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7D7143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  <w:sectPr w:rsidR="006C6C46" w:rsidRPr="006C6C46" w:rsidSect="005D0742">
          <w:headerReference w:type="even" r:id="rId9"/>
          <w:headerReference w:type="default" r:id="rId10"/>
          <w:headerReference w:type="first" r:id="rId11"/>
          <w:footerReference w:type="first" r:id="rId12"/>
          <w:endnotePr>
            <w:numFmt w:val="decimal"/>
          </w:endnotePr>
          <w:pgSz w:w="11907" w:h="16840"/>
          <w:pgMar w:top="1134" w:right="992" w:bottom="1134" w:left="1418" w:header="720" w:footer="720" w:gutter="0"/>
          <w:cols w:space="720"/>
          <w:titlePg/>
        </w:sectPr>
      </w:pPr>
    </w:p>
    <w:p w:rsidR="006C6C46" w:rsidRPr="006C6C46" w:rsidRDefault="00BC2618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pict>
          <v:shape id="Поле 2" o:spid="_x0000_s1029" type="#_x0000_t202" style="position:absolute;left:0;text-align:left;margin-left:70.9pt;margin-top:774.8pt;width:266.4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LP0vw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" filled="f" stroked="f">
            <v:textbox inset="0,0,0,0">
              <w:txbxContent>
                <w:p w:rsidR="006C6C46" w:rsidRDefault="006C6C46" w:rsidP="006C6C46">
                  <w:pPr>
                    <w:pStyle w:val="af2"/>
                  </w:pPr>
                </w:p>
              </w:txbxContent>
            </v:textbox>
            <w10:wrap anchorx="page" anchory="page"/>
          </v:shape>
        </w:pict>
      </w:r>
      <w:r w:rsidR="006C6C46" w:rsidRPr="006C6C46">
        <w:rPr>
          <w:rFonts w:ascii="Times New Roman" w:eastAsia="Times New Roman" w:hAnsi="Times New Roman"/>
          <w:sz w:val="28"/>
          <w:szCs w:val="28"/>
          <w:lang w:eastAsia="ru-RU"/>
        </w:rPr>
        <w:t>Приложение 7</w:t>
      </w:r>
    </w:p>
    <w:p w:rsidR="006C6C46" w:rsidRPr="006C6C46" w:rsidRDefault="006C6C46" w:rsidP="006C6C46">
      <w:pPr>
        <w:spacing w:after="0" w:line="240" w:lineRule="auto"/>
        <w:ind w:left="1008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z w:val="28"/>
          <w:szCs w:val="28"/>
          <w:lang w:eastAsia="ru-RU"/>
        </w:rPr>
        <w:t xml:space="preserve">к муниципальной программе «Развитие образования Чайковского городского округа» </w:t>
      </w:r>
    </w:p>
    <w:p w:rsidR="006C6C46" w:rsidRPr="006C6C46" w:rsidRDefault="006C6C46" w:rsidP="006C6C46">
      <w:pPr>
        <w:spacing w:after="0" w:line="240" w:lineRule="auto"/>
        <w:ind w:right="75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Сводные финансовые затраты и показатели результативности выполнения муниципальной программы </w:t>
      </w: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«Развитие образования Чайковского городского округа»</w:t>
      </w:r>
    </w:p>
    <w:p w:rsidR="006C6C46" w:rsidRPr="006C6C46" w:rsidRDefault="006C6C46" w:rsidP="006C6C46">
      <w:pPr>
        <w:spacing w:after="0" w:line="240" w:lineRule="auto"/>
        <w:ind w:right="75"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616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275"/>
        <w:gridCol w:w="1033"/>
        <w:gridCol w:w="1391"/>
        <w:gridCol w:w="1275"/>
        <w:gridCol w:w="1404"/>
        <w:gridCol w:w="1235"/>
        <w:gridCol w:w="1276"/>
        <w:gridCol w:w="1417"/>
        <w:gridCol w:w="723"/>
        <w:gridCol w:w="723"/>
        <w:gridCol w:w="709"/>
        <w:gridCol w:w="709"/>
        <w:gridCol w:w="708"/>
        <w:gridCol w:w="17"/>
        <w:gridCol w:w="691"/>
        <w:gridCol w:w="17"/>
      </w:tblGrid>
      <w:tr w:rsidR="006C6C46" w:rsidRPr="006C6C46" w:rsidTr="00CD2F83">
        <w:trPr>
          <w:gridAfter w:val="1"/>
          <w:wAfter w:w="17" w:type="dxa"/>
          <w:trHeight w:val="3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задачи/мероприятия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Исполнитель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6581" w:type="dxa"/>
            <w:gridSpan w:val="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финансирования, тыс. рублей</w:t>
            </w:r>
          </w:p>
        </w:tc>
        <w:tc>
          <w:tcPr>
            <w:tcW w:w="5697" w:type="dxa"/>
            <w:gridSpan w:val="8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Показатели результативности выполнения программы</w:t>
            </w:r>
          </w:p>
        </w:tc>
      </w:tr>
      <w:tr w:rsidR="006C6C46" w:rsidRPr="006C6C46" w:rsidTr="00CD2F83">
        <w:trPr>
          <w:gridAfter w:val="1"/>
          <w:wAfter w:w="17" w:type="dxa"/>
          <w:trHeight w:val="30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190" w:type="dxa"/>
            <w:gridSpan w:val="4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Базовое значение</w:t>
            </w:r>
          </w:p>
        </w:tc>
        <w:tc>
          <w:tcPr>
            <w:tcW w:w="2834" w:type="dxa"/>
            <w:gridSpan w:val="5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План</w:t>
            </w:r>
          </w:p>
        </w:tc>
      </w:tr>
      <w:tr w:rsidR="006C6C46" w:rsidRPr="006C6C46" w:rsidTr="00CD2F83">
        <w:trPr>
          <w:gridAfter w:val="1"/>
          <w:wAfter w:w="17" w:type="dxa"/>
          <w:trHeight w:val="19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2022 г.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"Дошкольное образование"</w:t>
            </w:r>
          </w:p>
        </w:tc>
      </w:tr>
      <w:tr w:rsidR="006C6C46" w:rsidRPr="006C6C46" w:rsidTr="00CD2F83">
        <w:trPr>
          <w:gridAfter w:val="1"/>
          <w:wAfter w:w="17" w:type="dxa"/>
          <w:trHeight w:val="282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1.  Достижение стабильной жизнедеятельности муниципальной системы дошкольного образования, обеспечивающей повышение доступности качества дошкольного образования для населения Чайковского городского округа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6146" w:type="dxa"/>
            <w:gridSpan w:val="16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Организация образовательного процесса, осуществление присмотра и ухода за детьми дошкольного возраста</w:t>
            </w:r>
          </w:p>
        </w:tc>
      </w:tr>
      <w:tr w:rsidR="006C6C46" w:rsidRPr="006C6C46" w:rsidTr="00CD2F83">
        <w:trPr>
          <w:gridAfter w:val="1"/>
          <w:wAfter w:w="17" w:type="dxa"/>
          <w:trHeight w:val="128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1.Предоставление услуги в сфере дошкольного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302 364,663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76 704,754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72 416,261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76 658,849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76 584,799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детей в возрасте от 1 до 7 лет, получающих услугу дошкольного образования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муниципальных ДОУ 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6659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6297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5685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5497</w:t>
            </w:r>
          </w:p>
        </w:tc>
      </w:tr>
      <w:tr w:rsidR="006C6C46" w:rsidRPr="006C6C46" w:rsidTr="00CD2F83">
        <w:trPr>
          <w:gridAfter w:val="1"/>
          <w:wAfter w:w="17" w:type="dxa"/>
          <w:trHeight w:val="14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1 877 869,884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477 644,537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507 483,249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472 237,649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420 504,449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детей в возрасте от 1 до 7 лет, получающих услугу дошкольного образования в структурных подразделениях общеобразовательных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1052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1522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1442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1429</w:t>
            </w:r>
          </w:p>
        </w:tc>
      </w:tr>
      <w:tr w:rsidR="006C6C46" w:rsidRPr="006C6C46" w:rsidTr="00CD2F83">
        <w:trPr>
          <w:gridAfter w:val="1"/>
          <w:wAfter w:w="17" w:type="dxa"/>
          <w:trHeight w:val="18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31 618,416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6 250,563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8 455,951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3.Количество детей-инвалидов, обучающихся на дому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C6C46" w:rsidRPr="006C6C46" w:rsidTr="00CD2F83">
        <w:trPr>
          <w:gridAfter w:val="1"/>
          <w:wAfter w:w="17" w:type="dxa"/>
          <w:trHeight w:val="186"/>
        </w:trPr>
        <w:tc>
          <w:tcPr>
            <w:tcW w:w="1560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2.Оснащение оборудованием образовательных организаций, реализующих программы дошкольного образования, в соответствии с требованиями федерального государственного образовательного стандарта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4 880,000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1 240,000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2 080,000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1 560,000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организаций, оснащенных оборудованием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1</w:t>
            </w:r>
          </w:p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2 216 732,963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560 599,854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589 595,461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559 432,449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507 105,199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12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Задача 2. Обеспечение спроса родителей детей дошкольного  возраста на услуги негосударственного сектора</w:t>
            </w:r>
          </w:p>
        </w:tc>
      </w:tr>
      <w:tr w:rsidR="006C6C46" w:rsidRPr="006C6C46" w:rsidTr="00CD2F83">
        <w:trPr>
          <w:gridAfter w:val="1"/>
          <w:wAfter w:w="17" w:type="dxa"/>
          <w:trHeight w:val="59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Возмещение части затрат частным образовательным организациям за предоставление услуг дошкольного образования, присмотра и ухода за детьми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1 273,746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569,940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275,306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214,250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 детей дошкольного возраста, получающих услугу по присмотру и уходу в частных образовательных организациях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чел.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C6C46" w:rsidRPr="006C6C46" w:rsidTr="00CD2F83">
        <w:trPr>
          <w:gridAfter w:val="1"/>
          <w:wAfter w:w="17" w:type="dxa"/>
          <w:trHeight w:val="84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15 879,600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5 293,200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5 293,200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5 293,200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17 153,346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569,940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5 568,506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5 507,450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5 507,450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 Обеспечение детей местами в дошкольных образовательных учреждениях</w:t>
            </w:r>
          </w:p>
        </w:tc>
      </w:tr>
      <w:tr w:rsidR="006C6C46" w:rsidRPr="006C6C46" w:rsidTr="00CD2F83">
        <w:trPr>
          <w:gridAfter w:val="1"/>
          <w:wAfter w:w="17" w:type="dxa"/>
          <w:trHeight w:val="57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Строительство здания МДОУ в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умна</w:t>
            </w:r>
            <w:proofErr w:type="spell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16 675,251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1 012,970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4 619,445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11 042,836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13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19 831,569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13 182,230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6 649,339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оличество мест в дошкольных образовательных учреждениях,        введенных в эксплуатацию после строительства зданий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детских садов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1412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32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Строительство здания МДОУ в д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аревая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17 030,197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17 030,197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объектов,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137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61 027,568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2 676,049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58 351,519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  <w:r w:rsidRPr="006C6C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оличество мест в дошкольных образовательных учреждениях,        введенных в эксплуатацию после строительства зданий детских садов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1690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36 544,500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36 544,500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151 109,085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57 263,716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76 153,194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17 692,175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подпрограмме 1 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2 384 995,394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618 433,510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671 317,161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582 632,074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512 612,649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4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«Начальное,  основное,  среднее  общее образование»</w:t>
            </w:r>
          </w:p>
        </w:tc>
      </w:tr>
      <w:tr w:rsidR="006C6C46" w:rsidRPr="006C6C46" w:rsidTr="00CD2F83">
        <w:trPr>
          <w:trHeight w:val="26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2. Создание возможностей для современного качественного образования детей, их позитивной социализации, разностороннего развития и самореализации в системе начального, основного, среднего общего образования  </w:t>
            </w:r>
          </w:p>
        </w:tc>
      </w:tr>
      <w:tr w:rsidR="006C6C46" w:rsidRPr="006C6C46" w:rsidTr="00CD2F83">
        <w:trPr>
          <w:trHeight w:val="226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Обеспечение детей школьного возраста необходимыми условиями для организации образовательного процесса, введения и реализации федеральных государственных стандартов (ФГОС)</w:t>
            </w:r>
          </w:p>
        </w:tc>
      </w:tr>
      <w:tr w:rsidR="006C6C46" w:rsidRPr="006C6C46" w:rsidTr="00CD2F83">
        <w:trPr>
          <w:gridAfter w:val="1"/>
          <w:wAfter w:w="17" w:type="dxa"/>
          <w:trHeight w:val="757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Предоставление услуг в сфере общего образования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339 650,119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83 431,907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82 512,476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86 814,065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86 891,671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обучающихся в общеобразова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тельных учреждениях</w:t>
            </w:r>
            <w:proofErr w:type="gram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12475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12667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12677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12855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12926</w:t>
            </w:r>
          </w:p>
        </w:tc>
      </w:tr>
      <w:tr w:rsidR="006C6C46" w:rsidRPr="006C6C46" w:rsidTr="00CD2F83">
        <w:trPr>
          <w:gridAfter w:val="1"/>
          <w:wAfter w:w="17" w:type="dxa"/>
          <w:trHeight w:val="95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2 346 396,185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557 888,566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595 839,767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595 979,426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596 688,426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обучающихся в специальных и коррекционных образовательных учреждениях</w:t>
            </w:r>
            <w:proofErr w:type="gram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</w:t>
            </w:r>
          </w:p>
        </w:tc>
      </w:tr>
      <w:tr w:rsidR="006C6C46" w:rsidRPr="006C6C46" w:rsidTr="00CD2F83">
        <w:trPr>
          <w:gridAfter w:val="1"/>
          <w:wAfter w:w="17" w:type="dxa"/>
          <w:trHeight w:val="97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35 582,815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7 394,534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9 380,133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9 404,074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9 404,074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Удельный вес учащихся общеобразовательных учреждений, обучающихся в соответствии с ФГОС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6C6C46" w:rsidRPr="006C6C46" w:rsidTr="00CD2F83">
        <w:trPr>
          <w:gridAfter w:val="1"/>
          <w:wAfter w:w="17" w:type="dxa"/>
          <w:trHeight w:val="77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</w:t>
            </w:r>
            <w:r w:rsidRPr="006C6C4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оля выпускников 11-х классов, получивших аттестаты о среднем образовании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97,8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98,2</w:t>
            </w:r>
          </w:p>
        </w:tc>
      </w:tr>
      <w:tr w:rsidR="006C6C46" w:rsidRPr="006C6C46" w:rsidTr="00CD2F83">
        <w:trPr>
          <w:gridAfter w:val="1"/>
          <w:wAfter w:w="17" w:type="dxa"/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2 721 629,119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648 715,007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687 732,376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692 197,565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692 984,171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30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2.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Создание условий, направленных на поддержку и  творческое развитие талантливых детей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C6C46" w:rsidRPr="006C6C46" w:rsidTr="00CD2F83">
        <w:trPr>
          <w:gridAfter w:val="1"/>
          <w:wAfter w:w="17" w:type="dxa"/>
          <w:trHeight w:val="677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Участие во Всероссийской олимпиаде школьников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550,834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172,834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1.Количество участников олимпиады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</w:tr>
      <w:tr w:rsidR="006C6C46" w:rsidRPr="006C6C46" w:rsidTr="00CD2F83">
        <w:trPr>
          <w:gridAfter w:val="1"/>
          <w:wAfter w:w="17" w:type="dxa"/>
          <w:trHeight w:val="1739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Выплата единовременных премий обучающимся, награжденным знаком отличия Пермского края "Гордость Пермского края"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1.Количество учащихся, получателей премий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6C6C46" w:rsidRPr="006C6C46" w:rsidTr="00CD2F83">
        <w:trPr>
          <w:gridAfter w:val="1"/>
          <w:wAfter w:w="17" w:type="dxa"/>
          <w:trHeight w:val="96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550,834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172,834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126,000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142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Обеспечение детей школьного возраста местами в образовательных учреждениях</w:t>
            </w:r>
          </w:p>
        </w:tc>
      </w:tr>
      <w:tr w:rsidR="006C6C46" w:rsidRPr="006C6C46" w:rsidTr="00CD2F83">
        <w:trPr>
          <w:gridAfter w:val="1"/>
          <w:wAfter w:w="17" w:type="dxa"/>
          <w:trHeight w:val="102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Строительство здания «Средняя общеобразовательная школа в микрорайоне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Сайгатский</w:t>
            </w:r>
            <w:proofErr w:type="spell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г. Чайковский»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37 979,828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32 020,308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5 959,520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мест, введенных в эксплуатацию после строительства здания школы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49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658 245,715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288 437,318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369 808,397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зданий, введенных в эксплуатацию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696 225,543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320 457,626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375 767,917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3 418 405,496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969 345,467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1063 626,293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692 323,565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693 110,171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3  «Дополнительное образование и воспитание»</w:t>
            </w:r>
          </w:p>
        </w:tc>
      </w:tr>
      <w:tr w:rsidR="006C6C46" w:rsidRPr="006C6C46" w:rsidTr="00CD2F83">
        <w:trPr>
          <w:trHeight w:val="199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3. Достижение стабильной жизнедеятельности муниципальной системы дополнительного  образования, обеспечивающей повышение доступности качества образования для населения Чайковского городского округа</w:t>
            </w: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Обеспечение детей необходимыми условиями для получения дополнительного образования </w:t>
            </w:r>
          </w:p>
        </w:tc>
      </w:tr>
      <w:tr w:rsidR="006C6C46" w:rsidRPr="006C6C46" w:rsidTr="00CD2F83">
        <w:trPr>
          <w:gridAfter w:val="1"/>
          <w:wAfter w:w="17" w:type="dxa"/>
          <w:trHeight w:val="80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Предоставление услуги в сфере дополнительного  образования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 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251 328,513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59 483,086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детей в возрасте от 5 до 18 лет, получающих услугу в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учреждениях дополнительного образования Управления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6358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5223</w:t>
            </w:r>
          </w:p>
        </w:tc>
      </w:tr>
      <w:tr w:rsidR="006C6C46" w:rsidRPr="006C6C46" w:rsidTr="006C6C46">
        <w:trPr>
          <w:gridAfter w:val="1"/>
          <w:wAfter w:w="17" w:type="dxa"/>
          <w:trHeight w:val="226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Удельный вес численности детей, охваченных образовательными программами дополнительного образования в учреждениях Управления образования, в общей численности детей и молодежи в возрасте 5-18 лет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</w:tr>
      <w:tr w:rsidR="006C6C46" w:rsidRPr="006C6C46" w:rsidTr="00CD2F83">
        <w:trPr>
          <w:gridAfter w:val="1"/>
          <w:wAfter w:w="17" w:type="dxa"/>
          <w:trHeight w:val="156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Доля учащихся, принявших участие в муниципальных, региональных, всероссийских и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международных мероприятиях от общего количества обучающихся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C6C46" w:rsidRPr="006C6C46" w:rsidTr="006C6C46">
        <w:trPr>
          <w:gridAfter w:val="1"/>
          <w:wAfter w:w="17" w:type="dxa"/>
          <w:trHeight w:val="112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4.Доля детей, занимающихся техническим творчеством в школах и учреждениях дополнительного образования, от общей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численности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обучающихся в учреждениях дополнительного образования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251 328,513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59 483,086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Участие детей Чайковского городского округа в мероприятиях различных уровней</w:t>
            </w:r>
          </w:p>
        </w:tc>
      </w:tr>
      <w:tr w:rsidR="006C6C46" w:rsidRPr="006C6C46" w:rsidTr="00CD2F83">
        <w:trPr>
          <w:gridAfter w:val="1"/>
          <w:wAfter w:w="17" w:type="dxa"/>
          <w:trHeight w:val="28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  Проведение и участие в мероприятиях (фестивалях, конкурсах, соревнованиях, выставках)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1.Количество мероприятий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6C46" w:rsidRPr="006C6C46" w:rsidTr="00CD2F83">
        <w:trPr>
          <w:gridAfter w:val="1"/>
          <w:wAfter w:w="17" w:type="dxa"/>
          <w:trHeight w:val="38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2.Количество участников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6C6C46" w:rsidRPr="006C6C46" w:rsidTr="00CD2F83">
        <w:trPr>
          <w:gridAfter w:val="1"/>
          <w:wAfter w:w="17" w:type="dxa"/>
          <w:trHeight w:val="78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191,168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251 519,681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70 451,215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59 674,254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60 697,105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4  «Кадровая политика»</w:t>
            </w: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Цель Подпрограммы 4. Создание условий для удовлетворения потребности отрасли в компетентных, высокомотивированных специалистах</w:t>
            </w: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Обеспечение информационно-методических условий для комплексного  развития сферы образования</w:t>
            </w:r>
          </w:p>
        </w:tc>
      </w:tr>
      <w:tr w:rsidR="006C6C46" w:rsidRPr="006C6C46" w:rsidTr="00CD2F83">
        <w:trPr>
          <w:gridAfter w:val="1"/>
          <w:wAfter w:w="17" w:type="dxa"/>
          <w:trHeight w:val="522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Методическое сопровождение деятельности муниципальных учреждений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33 117,359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7 292,182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8 527,121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педагогов, прошедших аттестационные процедуры от количества педагогов, вступивших в процедуру аттестации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6C6C46" w:rsidRPr="006C6C46" w:rsidTr="00CD2F83">
        <w:trPr>
          <w:gridAfter w:val="1"/>
          <w:wAfter w:w="17" w:type="dxa"/>
          <w:trHeight w:val="35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проведенных мероприятий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6C6C46" w:rsidRPr="006C6C46" w:rsidTr="00CD2F83">
        <w:trPr>
          <w:gridAfter w:val="1"/>
          <w:wAfter w:w="17" w:type="dxa"/>
          <w:trHeight w:val="30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33 117,359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7 292,182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8 527,121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8 649,028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5455" w:type="dxa"/>
            <w:gridSpan w:val="1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Материальное стимулирование роста профессионального мастерства педагогов, руководящих работников, привлечение молодых специалистов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2036"/>
        </w:trPr>
        <w:tc>
          <w:tcPr>
            <w:tcW w:w="1560" w:type="dxa"/>
            <w:vMerge w:val="restart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1.Предоставление социальных гарантий и льгот педагогическим работникам</w:t>
            </w:r>
          </w:p>
          <w:p w:rsidR="006C6C46" w:rsidRPr="006C6C46" w:rsidRDefault="006C6C46" w:rsidP="006C6C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7 346,055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2 006,442</w:t>
            </w:r>
          </w:p>
        </w:tc>
        <w:tc>
          <w:tcPr>
            <w:tcW w:w="1404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235" w:type="dxa"/>
            <w:shd w:val="clear" w:color="000000" w:fill="FFFFFF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1 779,871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педагогических, руководящих работников и молодых </w:t>
            </w:r>
            <w:proofErr w:type="gram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специалистов</w:t>
            </w:r>
            <w:proofErr w:type="gramEnd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дошкольных и общеобразовательных учреждений, получающих выплаты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501</w:t>
            </w:r>
          </w:p>
        </w:tc>
      </w:tr>
      <w:tr w:rsidR="006C6C46" w:rsidRPr="006C6C46" w:rsidTr="00CD2F83">
        <w:trPr>
          <w:gridAfter w:val="1"/>
          <w:wAfter w:w="17" w:type="dxa"/>
          <w:trHeight w:val="806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90 249,600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22 358,200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22 980,700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22 537,100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22 373,600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Количество педагогических, руководящих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работников и молодых специалистов учреждений дополнительного образования, получающих выплаты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C6C46" w:rsidRPr="006C6C46" w:rsidTr="00CD2F83">
        <w:trPr>
          <w:gridAfter w:val="1"/>
          <w:wAfter w:w="17" w:type="dxa"/>
          <w:trHeight w:val="127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1 353,600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335,300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344,700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338,100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335,500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3. Удельный вес численности учителей в возрасте до 35 лет в общей численности учителей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6C6C46" w:rsidRPr="006C6C46" w:rsidTr="00CD2F83">
        <w:trPr>
          <w:gridAfter w:val="1"/>
          <w:wAfter w:w="17" w:type="dxa"/>
          <w:trHeight w:val="1275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shd w:val="clear" w:color="000000" w:fill="FFFFFF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Доля работников, имеющих право и получающих социальные гарантии и льготы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895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Дополнительные меры социальной поддержки отдельных категорий лиц, которым присуждены ученые степени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кандидата и доктора наук, работающих в общеобразовательных организациях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3 869,500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643,900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1 075,200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1 075,200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1 075,200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педагогов, имеющих ученые степени кандидата, доктора наук, получающих меры социальной поддержки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6C6C46" w:rsidRPr="006C6C46" w:rsidTr="00CD2F83">
        <w:trPr>
          <w:gridAfter w:val="1"/>
          <w:wAfter w:w="17" w:type="dxa"/>
          <w:trHeight w:val="82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УФиЭР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000000" w:fill="FFFFFF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9,800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16,100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87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 Проведение конкурса «Учитель года»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1 020,000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255,000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участников конкурса «Учитель года»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6C6C46" w:rsidRPr="006C6C46" w:rsidTr="006C6C46">
        <w:trPr>
          <w:gridAfter w:val="1"/>
          <w:wAfter w:w="17" w:type="dxa"/>
          <w:trHeight w:val="5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Доля участников регионального конкурса "Учитель года" от общего числа заявленных для участия в данном конкурсе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6C6C46" w:rsidRPr="006C6C46" w:rsidTr="00CD2F83">
        <w:trPr>
          <w:gridAfter w:val="1"/>
          <w:wAfter w:w="17" w:type="dxa"/>
          <w:trHeight w:val="922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3. Количество участников Всероссийского этапа конкурса «Учитель года»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6C46" w:rsidRPr="006C6C46" w:rsidTr="00CD2F83">
        <w:trPr>
          <w:gridAfter w:val="1"/>
          <w:wAfter w:w="17" w:type="dxa"/>
          <w:trHeight w:val="9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Итого по задаче  2 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103 896,855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25 608,642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26 451,571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26 001,371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25 835,271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135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Привлечение и закрепление педагогических работников в муниципальных образовательных учреждениях</w:t>
            </w:r>
          </w:p>
        </w:tc>
      </w:tr>
      <w:tr w:rsidR="006C6C46" w:rsidRPr="006C6C46" w:rsidTr="00CD2F83">
        <w:trPr>
          <w:gridAfter w:val="1"/>
          <w:wAfter w:w="17" w:type="dxa"/>
          <w:trHeight w:val="1033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1.Участие в региональном проекте «Мобильный учитель»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253,890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62,781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62,207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64,451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64,451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учителей – участников проекта «Мобильный учитель»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C6C46" w:rsidRPr="006C6C46" w:rsidTr="00CD2F83">
        <w:trPr>
          <w:gridAfter w:val="1"/>
          <w:wAfter w:w="17" w:type="dxa"/>
          <w:trHeight w:val="2455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Кадровая  обеспеченность по  соответствующему учебному предмету  школ отдаленных  сельских  территорий, в которых  работает  мобильный учитель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2805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2.Предоставление мер социальной поддержки педагогическим работникам образовательных учреждений, работающим и проживающим в сельской местности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32 754,100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8 138,800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8 205,100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педагогических работников образовательных учреждений, получающих меры социальной поддержки по оплате жилого помещения и коммунальных услуг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945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6C6C46" w:rsidRPr="006C6C46" w:rsidTr="00CD2F83">
        <w:trPr>
          <w:gridAfter w:val="1"/>
          <w:wAfter w:w="17" w:type="dxa"/>
          <w:trHeight w:val="3041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3. Предоставление мер социальной поддержки отдельным категориям граждан, работающим и проживающим в сельской местности, по оплате жилого помещения и коммунальных услуг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41,150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41,150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отдельных категорий граждан и членов их семей, получающих меры социальной поддержки по оплате жилого помещения и коммунальных услуг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3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33 049,140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8 242,731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8 267,307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8 269,551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8 269,551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170 063,354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41 143,555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43 245,999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42 919,950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42 753,850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5  «Приведение в нормативное состояние имущественных комплексов учреждений»</w:t>
            </w:r>
          </w:p>
        </w:tc>
      </w:tr>
      <w:tr w:rsidR="006C6C46" w:rsidRPr="006C6C46" w:rsidTr="00CD2F83">
        <w:trPr>
          <w:trHeight w:val="218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Подпрограммы 5. Поддержание имущественных комплексов учреждений в нормативном состоянии в соответствии с действующим лицензионным, санитарным, противопожарным и антитеррористическим законодательством.   </w:t>
            </w: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1.  Обеспечение нормативного состояния имущественных комплексов учреждений</w:t>
            </w:r>
          </w:p>
        </w:tc>
      </w:tr>
      <w:tr w:rsidR="006C6C46" w:rsidRPr="006C6C46" w:rsidTr="00CD2F83">
        <w:trPr>
          <w:gridAfter w:val="1"/>
          <w:wAfter w:w="17" w:type="dxa"/>
          <w:trHeight w:val="134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Приведение в нормативное состояние территории и имущественных комплексов образовательных  учреждений в соответствии с санитарно-гигиеническими требованиями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10 798,488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4 453,713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6 344,775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C6C46" w:rsidRPr="006C6C46" w:rsidTr="00CD2F83">
        <w:trPr>
          <w:gridAfter w:val="1"/>
          <w:wAfter w:w="17" w:type="dxa"/>
          <w:trHeight w:val="86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2. Доля образовательных учреждений, принятых к началу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нового учебного года.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894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2. Приведение в нормативное состояние имущественных комплексов  образовательных учреждений в соответствии с противопожарным законодательством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образовательных учреждений, имеющих  лицензию на образовательную деятельность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2 Доля образовательных учреждений, здания которых подключены к программно-аппаратному комплексу системы мониторинга, обработки и передачи информации о параметрах </w:t>
            </w:r>
            <w:r w:rsidRPr="006C6C46">
              <w:rPr>
                <w:rFonts w:ascii="Times New Roman" w:eastAsia="Times New Roman" w:hAnsi="Times New Roman"/>
                <w:color w:val="000000"/>
                <w:sz w:val="19"/>
                <w:szCs w:val="19"/>
                <w:lang w:eastAsia="ru-RU"/>
              </w:rPr>
              <w:t>возгорания, угрозах и рисках развития крупных пожаров.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120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3. Приведение в нормативное состояние территории и зданий образовательных учреждений в соответствие с антитеррористическим законодательством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1. Количество зданий образовательных учреждений, оборудованных системой видеонаблюдения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6C6C46" w:rsidRPr="006C6C46" w:rsidTr="00CD2F83">
        <w:trPr>
          <w:gridAfter w:val="1"/>
          <w:wAfter w:w="17" w:type="dxa"/>
          <w:trHeight w:val="1040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2. Доля зданий образовательных учреждений, оборудованных системой видеонаблюдения 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194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4. Приобретение, оснащение  автотранспорта, предназначенного для подвоза детей к месту учебы и обратно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Доля образовательных учреждений, осуществляющих подвоз учащихся к месту учебы, автотранспорт которых оборудован ГЛОНАСС и </w:t>
            </w: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тахографами</w:t>
            </w:r>
            <w:proofErr w:type="spellEnd"/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1112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5. Приведение в нормативное состояние имущественных комплексов прочих учреждений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132,395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93,595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38,800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1.Количество отремонтированных зданий учреждений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6. Устройство септика в СОШ </w:t>
            </w: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Б. </w:t>
            </w:r>
            <w:proofErr w:type="spellStart"/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Букор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739,564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739,564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Устройство септика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7. Реализация муниципальных программ в рамках реализации приоритетных региональных проектов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172,615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172,615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517,844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517,844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301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1 199,769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1 199,769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301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3 599,306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3 599,306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328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8. Реализация программ развития преобразованных муниципальных образований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17 201,048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16 934,377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266,671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Доля образовательных учреждений, принятых к началу нового учебного года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17 201,047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9 492,162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7 708,885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УСиА</w:t>
            </w:r>
            <w:proofErr w:type="spellEnd"/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14 554,019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11 690,893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 xml:space="preserve">2 863,126 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264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14 554,012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11 690,886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2 863,126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6C6C46">
        <w:trPr>
          <w:gridAfter w:val="1"/>
          <w:wAfter w:w="17" w:type="dxa"/>
          <w:trHeight w:val="420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9.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1 132,183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173,830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324,744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173,833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459,776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1. Количество отремонтированных и оснащенных оборудованием спортивных залов</w:t>
            </w:r>
            <w:bookmarkStart w:id="0" w:name="_GoBack"/>
            <w:bookmarkEnd w:id="0"/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3 396,542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521,490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974,227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521,497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1 379,328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1133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9 591,931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1 409,953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2 634,022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1 409,973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4 137,983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118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1 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94 790,763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34 509,143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41 673,903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12 630,630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5 977,087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5455" w:type="dxa"/>
            <w:gridSpan w:val="15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Повышение уровня доступности объектов и услуг в сфере образования для детей с ограниченными возможностями здоровья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vMerge w:val="restart"/>
            <w:shd w:val="clear" w:color="auto" w:fill="auto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Создание условий для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беспрепятственного доступа детей с ограниченными возможностями здоровья к объектам и услугам сферы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1 110,169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672,604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437,565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   Доля образователь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ных учреждений, в которых созданы условия для получения детьми-инвалидами качественного образования, в общем количестве образовательных организаций 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2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6C6C46" w:rsidRPr="006C6C46" w:rsidTr="00CD2F83">
        <w:trPr>
          <w:gridAfter w:val="1"/>
          <w:wAfter w:w="17" w:type="dxa"/>
          <w:trHeight w:val="1368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3 330,505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2 017,811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1 312,694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1368"/>
        </w:trPr>
        <w:tc>
          <w:tcPr>
            <w:tcW w:w="1560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391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9 004,700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5 455,563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3 549,137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13 445,374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8 145,978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5 299,396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3. Обновление материально-технической базы в образовательных учреждениях</w:t>
            </w:r>
          </w:p>
        </w:tc>
      </w:tr>
      <w:tr w:rsidR="006C6C46" w:rsidRPr="006C6C46" w:rsidTr="00CD2F83">
        <w:trPr>
          <w:gridAfter w:val="1"/>
          <w:wAfter w:w="17" w:type="dxa"/>
          <w:trHeight w:val="1037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Оснащение оборудованием и инвентарем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образовательных учреждений, оснащенных оборудованием и инвентарем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 3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2 661,652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6"/>
        </w:trPr>
        <w:tc>
          <w:tcPr>
            <w:tcW w:w="3868" w:type="dxa"/>
            <w:gridSpan w:val="3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110 897,789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42 655,121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49 634,951</w:t>
            </w:r>
          </w:p>
        </w:tc>
        <w:tc>
          <w:tcPr>
            <w:tcW w:w="1235" w:type="dxa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12 630,630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5 977,087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6 «Обеспечение реализации Программы»</w:t>
            </w: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Цель Подпрограммы 6. Обеспечение стабильной жизнедеятельности муниципальной системы образования</w:t>
            </w: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Задача 1. Организация процесса управления системой образования </w:t>
            </w:r>
          </w:p>
        </w:tc>
      </w:tr>
      <w:tr w:rsidR="006C6C46" w:rsidRPr="006C6C46" w:rsidTr="00CD2F83">
        <w:trPr>
          <w:gridAfter w:val="1"/>
          <w:wAfter w:w="17" w:type="dxa"/>
          <w:trHeight w:val="664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Обеспечение выполнения функций органами местного самоуправлени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Управление образования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41 742,579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10 330,194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10 470,795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1. Количество муниципальных учреждений в системе образования </w:t>
            </w: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Чайковского городского округа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Итого по задаче  1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41 742,579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10 330,194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10 470,795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10 470,795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trHeight w:val="70"/>
        </w:trPr>
        <w:tc>
          <w:tcPr>
            <w:tcW w:w="16163" w:type="dxa"/>
            <w:gridSpan w:val="17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Задача 2. Обеспечение ремонтно-эксплуатационного обслуживания учреждений системы образования</w:t>
            </w:r>
          </w:p>
        </w:tc>
      </w:tr>
      <w:tr w:rsidR="006C6C46" w:rsidRPr="006C6C46" w:rsidTr="00CD2F83">
        <w:trPr>
          <w:gridAfter w:val="1"/>
          <w:wAfter w:w="17" w:type="dxa"/>
          <w:trHeight w:val="1126"/>
        </w:trPr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Осуществление ремонтно-эксплуатационного и аварийного обслуживания учреждений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1033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391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64 172,710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14 085,447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15 861,223</w:t>
            </w:r>
          </w:p>
        </w:tc>
        <w:tc>
          <w:tcPr>
            <w:tcW w:w="1235" w:type="dxa"/>
            <w:vMerge w:val="restart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зданий учреждений в системе образования Чайковского городского округа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</w:tr>
      <w:tr w:rsidR="006C6C46" w:rsidRPr="006C6C46" w:rsidTr="00CD2F83">
        <w:trPr>
          <w:gridAfter w:val="1"/>
          <w:wAfter w:w="17" w:type="dxa"/>
          <w:trHeight w:val="639"/>
        </w:trPr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1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  <w:vMerge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Доля образовательных учреждений, принятых к новому учебному году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64 172,710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14 085,447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15 861,223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17 113,020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Подпрограмме 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105 915,289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24 415,641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26 332,018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27 583,815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27 583,815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289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6 441 797,003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1 766 444,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404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1 913 830,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676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1 418 787,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1 342 734,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1 164 398,814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338 666,469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284 304,579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278 122,000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263 305,766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краевой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5 222 257,058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1 384 368,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024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1 623 342,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938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1 139 255,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1 075 290,</w:t>
            </w:r>
          </w:p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C6C46" w:rsidRPr="006C6C46" w:rsidTr="00CD2F83">
        <w:trPr>
          <w:gridAfter w:val="1"/>
          <w:wAfter w:w="17" w:type="dxa"/>
          <w:trHeight w:val="70"/>
        </w:trPr>
        <w:tc>
          <w:tcPr>
            <w:tcW w:w="1560" w:type="dxa"/>
            <w:shd w:val="clear" w:color="auto" w:fill="auto"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55 141,131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43 410,016</w:t>
            </w:r>
          </w:p>
        </w:tc>
        <w:tc>
          <w:tcPr>
            <w:tcW w:w="1404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6 183,159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1 409,973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C6C46" w:rsidRPr="006C6C46" w:rsidRDefault="006C6C46" w:rsidP="006C6C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4 137,983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6C6C46" w:rsidRDefault="006C6C46" w:rsidP="006C6C46">
      <w:pPr>
        <w:snapToGrid w:val="0"/>
        <w:spacing w:after="0" w:line="360" w:lineRule="exact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lastRenderedPageBreak/>
        <w:t xml:space="preserve">7. В Приложении 8 к Программе в Перечне показателей муниципальной программы «Развитие образования Чайковского городского округа», </w:t>
      </w:r>
      <w:proofErr w:type="gramStart"/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результаты</w:t>
      </w:r>
      <w:proofErr w:type="gramEnd"/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достижения которых учитываются при оценке эффективности реализации муниципальной программы, позицию:</w:t>
      </w:r>
    </w:p>
    <w:tbl>
      <w:tblPr>
        <w:tblW w:w="156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6"/>
        <w:gridCol w:w="4395"/>
        <w:gridCol w:w="5812"/>
        <w:gridCol w:w="2835"/>
        <w:gridCol w:w="1843"/>
      </w:tblGrid>
      <w:tr w:rsidR="006C6C46" w:rsidRPr="006C6C46" w:rsidTr="00CD2F83">
        <w:trPr>
          <w:cantSplit/>
          <w:trHeight w:val="20"/>
        </w:trPr>
        <w:tc>
          <w:tcPr>
            <w:tcW w:w="736" w:type="dxa"/>
          </w:tcPr>
          <w:p w:rsidR="006C6C46" w:rsidRPr="006C6C46" w:rsidRDefault="006C6C46" w:rsidP="006C6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удельного веса численности учителей в возрасте до 35 лет в общей численности учителей, %</w:t>
            </w:r>
          </w:p>
        </w:tc>
        <w:tc>
          <w:tcPr>
            <w:tcW w:w="5812" w:type="dxa"/>
          </w:tcPr>
          <w:p w:rsidR="006C6C46" w:rsidRPr="006C6C46" w:rsidRDefault="006C6C46" w:rsidP="006C6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учителей общеобразовательных учреждений в возрасте до 35 лет / количество учителей общеобразовательных учреждений * 100%</w:t>
            </w:r>
          </w:p>
        </w:tc>
        <w:tc>
          <w:tcPr>
            <w:tcW w:w="283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6C6C46" w:rsidRPr="006C6C46" w:rsidRDefault="006C6C46" w:rsidP="006C6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основании отчета РИК-83</w:t>
            </w:r>
          </w:p>
        </w:tc>
      </w:tr>
    </w:tbl>
    <w:p w:rsidR="006C6C46" w:rsidRPr="006C6C46" w:rsidRDefault="006C6C46" w:rsidP="006C6C46">
      <w:pPr>
        <w:snapToGrid w:val="0"/>
        <w:spacing w:after="0" w:line="360" w:lineRule="exact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6C6C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изложить в следующей редакции:</w:t>
      </w:r>
    </w:p>
    <w:tbl>
      <w:tblPr>
        <w:tblW w:w="15621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736"/>
        <w:gridCol w:w="4395"/>
        <w:gridCol w:w="5812"/>
        <w:gridCol w:w="2835"/>
        <w:gridCol w:w="1843"/>
      </w:tblGrid>
      <w:tr w:rsidR="006C6C46" w:rsidRPr="006C6C46" w:rsidTr="00CD2F83">
        <w:trPr>
          <w:cantSplit/>
          <w:trHeight w:val="20"/>
        </w:trPr>
        <w:tc>
          <w:tcPr>
            <w:tcW w:w="736" w:type="dxa"/>
          </w:tcPr>
          <w:p w:rsidR="006C6C46" w:rsidRPr="006C6C46" w:rsidRDefault="006C6C46" w:rsidP="006C6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5" w:type="dxa"/>
          </w:tcPr>
          <w:p w:rsidR="006C6C46" w:rsidRPr="006C6C46" w:rsidRDefault="006C6C46" w:rsidP="006C6C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сохранение доли работников, имеющих право и получающих социальные гарантии и льготы, %</w:t>
            </w:r>
          </w:p>
        </w:tc>
        <w:tc>
          <w:tcPr>
            <w:tcW w:w="5812" w:type="dxa"/>
          </w:tcPr>
          <w:p w:rsidR="006C6C46" w:rsidRPr="006C6C46" w:rsidRDefault="006C6C46" w:rsidP="006C6C4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 работников образовательных учреждений, получающих социальные гарантии и льготы / количество работников образовательных учреждений, имеющих право на получение социальных гарантий и льгот * 100%</w:t>
            </w:r>
          </w:p>
        </w:tc>
        <w:tc>
          <w:tcPr>
            <w:tcW w:w="2835" w:type="dxa"/>
          </w:tcPr>
          <w:p w:rsidR="006C6C46" w:rsidRPr="006C6C46" w:rsidRDefault="006C6C46" w:rsidP="006C6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6C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Управление образования</w:t>
            </w:r>
          </w:p>
        </w:tc>
        <w:tc>
          <w:tcPr>
            <w:tcW w:w="1843" w:type="dxa"/>
          </w:tcPr>
          <w:p w:rsidR="006C6C46" w:rsidRPr="006C6C46" w:rsidRDefault="006C6C46" w:rsidP="006C6C4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C6C46" w:rsidRPr="006C6C46" w:rsidRDefault="006C6C46" w:rsidP="006C6C46">
      <w:pPr>
        <w:snapToGrid w:val="0"/>
        <w:spacing w:after="0" w:line="360" w:lineRule="exact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C6C46" w:rsidRDefault="006C6C46" w:rsidP="006C6C46">
      <w:pPr>
        <w:snapToGrid w:val="0"/>
        <w:spacing w:after="0" w:line="360" w:lineRule="exact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sectPr w:rsidR="006C6C46" w:rsidSect="006C6C46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C6C46" w:rsidRPr="006C6C46" w:rsidRDefault="006C6C46" w:rsidP="006C6C46">
      <w:pPr>
        <w:snapToGrid w:val="0"/>
        <w:spacing w:after="0" w:line="360" w:lineRule="exact"/>
        <w:ind w:firstLine="708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</w:p>
    <w:p w:rsidR="006C6C46" w:rsidRPr="006C6C46" w:rsidRDefault="006C6C46" w:rsidP="006C6C46">
      <w:pPr>
        <w:spacing w:after="0" w:line="240" w:lineRule="auto"/>
        <w:rPr>
          <w:rFonts w:ascii="Times New Roman" w:eastAsia="Times New Roman" w:hAnsi="Times New Roman"/>
          <w:sz w:val="36"/>
          <w:szCs w:val="24"/>
          <w:lang w:eastAsia="ru-RU"/>
        </w:rPr>
      </w:pPr>
    </w:p>
    <w:p w:rsidR="006C6C46" w:rsidRPr="003138ED" w:rsidRDefault="006C6C46" w:rsidP="003138ED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sectPr w:rsidR="006C6C46" w:rsidRPr="003138ED" w:rsidSect="002E7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A9B" w:rsidRDefault="006F2A9B" w:rsidP="00557C77">
      <w:pPr>
        <w:spacing w:after="0" w:line="240" w:lineRule="auto"/>
      </w:pPr>
      <w:r>
        <w:separator/>
      </w:r>
    </w:p>
  </w:endnote>
  <w:endnote w:type="continuationSeparator" w:id="0">
    <w:p w:rsidR="006F2A9B" w:rsidRDefault="006F2A9B" w:rsidP="00557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280" w:rsidRDefault="00F55280">
    <w:pPr>
      <w:pStyle w:val="af3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A9B" w:rsidRDefault="006F2A9B" w:rsidP="00557C77">
      <w:pPr>
        <w:spacing w:after="0" w:line="240" w:lineRule="auto"/>
      </w:pPr>
      <w:r>
        <w:separator/>
      </w:r>
    </w:p>
  </w:footnote>
  <w:footnote w:type="continuationSeparator" w:id="0">
    <w:p w:rsidR="006F2A9B" w:rsidRDefault="006F2A9B" w:rsidP="00557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8" w:rsidRDefault="00BC2618" w:rsidP="003E6246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C6C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3A58" w:rsidRDefault="009348C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A58" w:rsidRDefault="009348CF" w:rsidP="003E6246">
    <w:pPr>
      <w:pStyle w:val="a7"/>
      <w:framePr w:wrap="around" w:vAnchor="text" w:hAnchor="margin" w:xAlign="center" w:y="1"/>
      <w:rPr>
        <w:rStyle w:val="ab"/>
      </w:rPr>
    </w:pPr>
  </w:p>
  <w:p w:rsidR="009348CF" w:rsidRPr="009348CF" w:rsidRDefault="009348CF" w:rsidP="009348C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348C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06.07.2020  г. Срок  приема заключений независимых экспертов до 20.07.2020 г. на электронный адрес tchaikovsky@permonline.ru</w:t>
    </w:r>
  </w:p>
  <w:p w:rsidR="006B3A58" w:rsidRDefault="009348CF" w:rsidP="009348CF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8CF" w:rsidRPr="009348CF" w:rsidRDefault="009348CF" w:rsidP="009348CF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348CF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06.07.2020  г. Срок  приема заключений независимых экспертов до 20.07.2020 г. на электронный адрес tchaikovsky@permonline.ru</w:t>
    </w:r>
  </w:p>
  <w:p w:rsidR="009348CF" w:rsidRDefault="009348CF" w:rsidP="009348CF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50E9"/>
    <w:multiLevelType w:val="hybridMultilevel"/>
    <w:tmpl w:val="8A2A12B8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712C2B"/>
    <w:multiLevelType w:val="hybridMultilevel"/>
    <w:tmpl w:val="6DB89D38"/>
    <w:lvl w:ilvl="0" w:tplc="4D2878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6707A4"/>
    <w:multiLevelType w:val="hybridMultilevel"/>
    <w:tmpl w:val="B052D76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B4873"/>
    <w:multiLevelType w:val="hybridMultilevel"/>
    <w:tmpl w:val="F3AA851A"/>
    <w:lvl w:ilvl="0" w:tplc="CD8AE500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404"/>
    <w:multiLevelType w:val="hybridMultilevel"/>
    <w:tmpl w:val="F822E5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D776B"/>
    <w:multiLevelType w:val="hybridMultilevel"/>
    <w:tmpl w:val="34A88820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C37FE2"/>
    <w:multiLevelType w:val="hybridMultilevel"/>
    <w:tmpl w:val="A97A46B2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0018E"/>
    <w:multiLevelType w:val="hybridMultilevel"/>
    <w:tmpl w:val="8DBE595A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BD77039"/>
    <w:multiLevelType w:val="hybridMultilevel"/>
    <w:tmpl w:val="BE3A71DC"/>
    <w:lvl w:ilvl="0" w:tplc="FFFFFFFF">
      <w:start w:val="3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356" w:hanging="360"/>
      </w:pPr>
    </w:lvl>
    <w:lvl w:ilvl="2" w:tplc="FFFFFFFF" w:tentative="1">
      <w:start w:val="1"/>
      <w:numFmt w:val="lowerRoman"/>
      <w:lvlText w:val="%3."/>
      <w:lvlJc w:val="right"/>
      <w:pPr>
        <w:ind w:left="3076" w:hanging="180"/>
      </w:pPr>
    </w:lvl>
    <w:lvl w:ilvl="3" w:tplc="FFFFFFFF" w:tentative="1">
      <w:start w:val="1"/>
      <w:numFmt w:val="decimal"/>
      <w:lvlText w:val="%4."/>
      <w:lvlJc w:val="left"/>
      <w:pPr>
        <w:ind w:left="3796" w:hanging="360"/>
      </w:pPr>
    </w:lvl>
    <w:lvl w:ilvl="4" w:tplc="FFFFFFFF" w:tentative="1">
      <w:start w:val="1"/>
      <w:numFmt w:val="lowerLetter"/>
      <w:lvlText w:val="%5."/>
      <w:lvlJc w:val="left"/>
      <w:pPr>
        <w:ind w:left="4516" w:hanging="360"/>
      </w:pPr>
    </w:lvl>
    <w:lvl w:ilvl="5" w:tplc="FFFFFFFF" w:tentative="1">
      <w:start w:val="1"/>
      <w:numFmt w:val="lowerRoman"/>
      <w:lvlText w:val="%6."/>
      <w:lvlJc w:val="right"/>
      <w:pPr>
        <w:ind w:left="5236" w:hanging="180"/>
      </w:pPr>
    </w:lvl>
    <w:lvl w:ilvl="6" w:tplc="FFFFFFFF" w:tentative="1">
      <w:start w:val="1"/>
      <w:numFmt w:val="decimal"/>
      <w:lvlText w:val="%7."/>
      <w:lvlJc w:val="left"/>
      <w:pPr>
        <w:ind w:left="5956" w:hanging="360"/>
      </w:pPr>
    </w:lvl>
    <w:lvl w:ilvl="7" w:tplc="FFFFFFFF" w:tentative="1">
      <w:start w:val="1"/>
      <w:numFmt w:val="lowerLetter"/>
      <w:lvlText w:val="%8."/>
      <w:lvlJc w:val="left"/>
      <w:pPr>
        <w:ind w:left="6676" w:hanging="360"/>
      </w:pPr>
    </w:lvl>
    <w:lvl w:ilvl="8" w:tplc="FFFFFFFF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3D0A6DC1"/>
    <w:multiLevelType w:val="hybridMultilevel"/>
    <w:tmpl w:val="0B8400F8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7400EA"/>
    <w:multiLevelType w:val="hybridMultilevel"/>
    <w:tmpl w:val="70FCDACA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5799A"/>
    <w:multiLevelType w:val="hybridMultilevel"/>
    <w:tmpl w:val="8E724ECC"/>
    <w:lvl w:ilvl="0" w:tplc="0A26A612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53831037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48D710D"/>
    <w:multiLevelType w:val="hybridMultilevel"/>
    <w:tmpl w:val="502E6CD8"/>
    <w:lvl w:ilvl="0" w:tplc="FFFFFFFF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92C3329"/>
    <w:multiLevelType w:val="hybridMultilevel"/>
    <w:tmpl w:val="0CE047A0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4164E2E"/>
    <w:multiLevelType w:val="hybridMultilevel"/>
    <w:tmpl w:val="EFD69906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4B6F05"/>
    <w:multiLevelType w:val="hybridMultilevel"/>
    <w:tmpl w:val="70725BD6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010A3"/>
    <w:multiLevelType w:val="hybridMultilevel"/>
    <w:tmpl w:val="7182126C"/>
    <w:lvl w:ilvl="0" w:tplc="FFFFFFF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7"/>
  </w:num>
  <w:num w:numId="3">
    <w:abstractNumId w:val="0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15"/>
  </w:num>
  <w:num w:numId="9">
    <w:abstractNumId w:val="13"/>
  </w:num>
  <w:num w:numId="10">
    <w:abstractNumId w:val="8"/>
  </w:num>
  <w:num w:numId="11">
    <w:abstractNumId w:val="12"/>
  </w:num>
  <w:num w:numId="12">
    <w:abstractNumId w:val="7"/>
  </w:num>
  <w:num w:numId="13">
    <w:abstractNumId w:val="14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977F00"/>
    <w:rsid w:val="00040899"/>
    <w:rsid w:val="00090035"/>
    <w:rsid w:val="001D6C0F"/>
    <w:rsid w:val="00265A1C"/>
    <w:rsid w:val="002E7D81"/>
    <w:rsid w:val="003138ED"/>
    <w:rsid w:val="0049355E"/>
    <w:rsid w:val="00557C77"/>
    <w:rsid w:val="005D1DAB"/>
    <w:rsid w:val="00625C0E"/>
    <w:rsid w:val="006C6C46"/>
    <w:rsid w:val="006F2A9B"/>
    <w:rsid w:val="007A0A87"/>
    <w:rsid w:val="007C0DE8"/>
    <w:rsid w:val="007D7143"/>
    <w:rsid w:val="009348CF"/>
    <w:rsid w:val="00970AE4"/>
    <w:rsid w:val="00977F00"/>
    <w:rsid w:val="009B6B8D"/>
    <w:rsid w:val="00A368E7"/>
    <w:rsid w:val="00B27042"/>
    <w:rsid w:val="00BC2618"/>
    <w:rsid w:val="00D43689"/>
    <w:rsid w:val="00F5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bidi="ar-SA"/>
    </w:rPr>
  </w:style>
  <w:style w:type="character" w:customStyle="1" w:styleId="110">
    <w:name w:val="Знак Знак11"/>
    <w:rsid w:val="006C6C46"/>
    <w:rPr>
      <w:sz w:val="28"/>
      <w:szCs w:val="24"/>
      <w:lang w:bidi="ar-SA"/>
    </w:rPr>
  </w:style>
  <w:style w:type="character" w:customStyle="1" w:styleId="100">
    <w:name w:val="Знак Знак10"/>
    <w:rsid w:val="006C6C46"/>
    <w:rPr>
      <w:sz w:val="28"/>
      <w:lang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C6C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C6C4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36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C6C4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C6C46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C6C46"/>
    <w:rPr>
      <w:rFonts w:ascii="Times New Roman" w:eastAsia="Times New Roman" w:hAnsi="Times New Roman"/>
      <w:b/>
      <w:sz w:val="36"/>
      <w:szCs w:val="24"/>
    </w:rPr>
  </w:style>
  <w:style w:type="character" w:customStyle="1" w:styleId="40">
    <w:name w:val="Заголовок 4 Знак"/>
    <w:basedOn w:val="a0"/>
    <w:link w:val="4"/>
    <w:rsid w:val="006C6C46"/>
    <w:rPr>
      <w:rFonts w:ascii="Times New Roman" w:eastAsia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C6C46"/>
  </w:style>
  <w:style w:type="paragraph" w:customStyle="1" w:styleId="12">
    <w:name w:val="Стиль1"/>
    <w:basedOn w:val="a5"/>
    <w:rsid w:val="006C6C46"/>
  </w:style>
  <w:style w:type="paragraph" w:styleId="a5">
    <w:name w:val="Date"/>
    <w:basedOn w:val="a"/>
    <w:next w:val="a"/>
    <w:link w:val="a6"/>
    <w:rsid w:val="006C6C4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Дата Знак"/>
    <w:basedOn w:val="a0"/>
    <w:link w:val="a5"/>
    <w:rsid w:val="006C6C46"/>
    <w:rPr>
      <w:rFonts w:ascii="Times New Roman" w:eastAsia="Times New Roman" w:hAnsi="Times New Roman"/>
      <w:sz w:val="24"/>
      <w:szCs w:val="24"/>
    </w:rPr>
  </w:style>
  <w:style w:type="paragraph" w:customStyle="1" w:styleId="13">
    <w:name w:val="Дата 1"/>
    <w:basedOn w:val="a5"/>
    <w:rsid w:val="006C6C46"/>
  </w:style>
  <w:style w:type="paragraph" w:styleId="a7">
    <w:name w:val="header"/>
    <w:basedOn w:val="a"/>
    <w:link w:val="a8"/>
    <w:rsid w:val="006C6C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6C6C46"/>
    <w:rPr>
      <w:rFonts w:ascii="Times New Roman" w:eastAsia="Times New Roman" w:hAnsi="Times New Roman"/>
      <w:sz w:val="24"/>
      <w:szCs w:val="24"/>
    </w:rPr>
  </w:style>
  <w:style w:type="paragraph" w:styleId="a9">
    <w:name w:val="Body Text Indent"/>
    <w:basedOn w:val="a"/>
    <w:link w:val="aa"/>
    <w:rsid w:val="006C6C46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C6C46"/>
    <w:rPr>
      <w:rFonts w:ascii="Times New Roman" w:eastAsia="Times New Roman" w:hAnsi="Times New Roman"/>
      <w:sz w:val="28"/>
      <w:szCs w:val="24"/>
    </w:rPr>
  </w:style>
  <w:style w:type="character" w:styleId="ab">
    <w:name w:val="page number"/>
    <w:basedOn w:val="a0"/>
    <w:rsid w:val="006C6C46"/>
  </w:style>
  <w:style w:type="table" w:styleId="ac">
    <w:name w:val="Table Grid"/>
    <w:basedOn w:val="a1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регистрационные поля"/>
    <w:basedOn w:val="a"/>
    <w:rsid w:val="006C6C4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4"/>
      <w:lang w:val="en-US" w:eastAsia="ru-RU"/>
    </w:rPr>
  </w:style>
  <w:style w:type="paragraph" w:customStyle="1" w:styleId="ae">
    <w:name w:val="Заголовок к тексту"/>
    <w:basedOn w:val="a"/>
    <w:next w:val="af"/>
    <w:qFormat/>
    <w:rsid w:val="006C6C4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f">
    <w:name w:val="Body Text"/>
    <w:basedOn w:val="a"/>
    <w:link w:val="af0"/>
    <w:rsid w:val="006C6C46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Знак"/>
    <w:basedOn w:val="a0"/>
    <w:link w:val="af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af1">
    <w:name w:val="Адресат"/>
    <w:basedOn w:val="a"/>
    <w:rsid w:val="006C6C4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2">
    <w:name w:val="Исполнитель"/>
    <w:basedOn w:val="af"/>
    <w:rsid w:val="006C6C46"/>
    <w:pPr>
      <w:suppressAutoHyphens/>
      <w:spacing w:line="240" w:lineRule="exact"/>
    </w:pPr>
    <w:rPr>
      <w:szCs w:val="20"/>
    </w:rPr>
  </w:style>
  <w:style w:type="paragraph" w:styleId="af3">
    <w:name w:val="footer"/>
    <w:basedOn w:val="a"/>
    <w:link w:val="af4"/>
    <w:uiPriority w:val="99"/>
    <w:rsid w:val="006C6C4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6C6C46"/>
    <w:rPr>
      <w:rFonts w:ascii="Times New Roman" w:eastAsia="Times New Roman" w:hAnsi="Times New Roman"/>
    </w:rPr>
  </w:style>
  <w:style w:type="paragraph" w:styleId="af5">
    <w:name w:val="No Spacing"/>
    <w:uiPriority w:val="1"/>
    <w:qFormat/>
    <w:rsid w:val="006C6C46"/>
    <w:rPr>
      <w:rFonts w:ascii="Times New Roman" w:eastAsia="Times New Roman" w:hAnsi="Times New Roman"/>
      <w:sz w:val="28"/>
    </w:rPr>
  </w:style>
  <w:style w:type="paragraph" w:customStyle="1" w:styleId="af6">
    <w:name w:val="Регистр"/>
    <w:rsid w:val="006C6C46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f"/>
    <w:rsid w:val="006C6C46"/>
    <w:pPr>
      <w:spacing w:before="480" w:after="0" w:line="240" w:lineRule="exact"/>
      <w:ind w:left="7088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8">
    <w:name w:val="Signature"/>
    <w:basedOn w:val="a"/>
    <w:next w:val="af"/>
    <w:link w:val="af9"/>
    <w:rsid w:val="006C6C46"/>
    <w:pPr>
      <w:tabs>
        <w:tab w:val="left" w:pos="5103"/>
        <w:tab w:val="right" w:pos="9639"/>
      </w:tabs>
      <w:suppressAutoHyphens/>
      <w:spacing w:before="480" w:after="0" w:line="240" w:lineRule="exac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f9">
    <w:name w:val="Подпись Знак"/>
    <w:basedOn w:val="a0"/>
    <w:link w:val="af8"/>
    <w:rsid w:val="006C6C46"/>
    <w:rPr>
      <w:rFonts w:ascii="Times New Roman" w:eastAsia="Times New Roman" w:hAnsi="Times New Roman"/>
      <w:sz w:val="28"/>
      <w:lang w:val="x-none" w:eastAsia="x-none"/>
    </w:rPr>
  </w:style>
  <w:style w:type="paragraph" w:customStyle="1" w:styleId="afa">
    <w:name w:val="Приложение"/>
    <w:basedOn w:val="af"/>
    <w:rsid w:val="006C6C46"/>
    <w:pPr>
      <w:tabs>
        <w:tab w:val="left" w:pos="1673"/>
      </w:tabs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customStyle="1" w:styleId="afb">
    <w:name w:val="Комментарий"/>
    <w:basedOn w:val="a"/>
    <w:next w:val="a"/>
    <w:rsid w:val="006C6C46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paragraph" w:styleId="2">
    <w:name w:val="Body Text 2"/>
    <w:basedOn w:val="a"/>
    <w:link w:val="20"/>
    <w:rsid w:val="006C6C4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6C6C4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6C6C46"/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c">
    <w:name w:val="Название Знак"/>
    <w:link w:val="afd"/>
    <w:locked/>
    <w:rsid w:val="006C6C46"/>
    <w:rPr>
      <w:b/>
      <w:snapToGrid w:val="0"/>
      <w:sz w:val="28"/>
      <w:lang w:val="en-US"/>
    </w:rPr>
  </w:style>
  <w:style w:type="paragraph" w:styleId="afd">
    <w:name w:val="Title"/>
    <w:basedOn w:val="a"/>
    <w:link w:val="afc"/>
    <w:qFormat/>
    <w:rsid w:val="006C6C46"/>
    <w:pPr>
      <w:snapToGrid w:val="0"/>
      <w:spacing w:after="0" w:line="240" w:lineRule="auto"/>
      <w:ind w:firstLine="720"/>
      <w:jc w:val="center"/>
    </w:pPr>
    <w:rPr>
      <w:b/>
      <w:snapToGrid w:val="0"/>
      <w:sz w:val="28"/>
      <w:szCs w:val="20"/>
      <w:lang w:val="en-US" w:eastAsia="ru-RU"/>
    </w:rPr>
  </w:style>
  <w:style w:type="character" w:customStyle="1" w:styleId="14">
    <w:name w:val="Название Знак1"/>
    <w:basedOn w:val="a0"/>
    <w:rsid w:val="006C6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31">
    <w:name w:val="Body Text 3"/>
    <w:basedOn w:val="a"/>
    <w:link w:val="32"/>
    <w:rsid w:val="006C6C46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styleId="33">
    <w:name w:val="Body Text Indent 3"/>
    <w:basedOn w:val="a"/>
    <w:link w:val="34"/>
    <w:rsid w:val="006C6C4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rsid w:val="006C6C46"/>
    <w:rPr>
      <w:rFonts w:ascii="Times New Roman" w:eastAsia="Times New Roman" w:hAnsi="Times New Roman"/>
      <w:sz w:val="16"/>
      <w:szCs w:val="16"/>
      <w:lang w:val="x-none" w:eastAsia="x-none"/>
    </w:rPr>
  </w:style>
  <w:style w:type="paragraph" w:customStyle="1" w:styleId="ConsPlusNonformat">
    <w:name w:val="ConsPlusNonformat"/>
    <w:rsid w:val="006C6C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e">
    <w:name w:val="annotation text"/>
    <w:basedOn w:val="a"/>
    <w:link w:val="aff"/>
    <w:rsid w:val="006C6C4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0"/>
    <w:link w:val="afe"/>
    <w:rsid w:val="006C6C46"/>
    <w:rPr>
      <w:rFonts w:ascii="Times New Roman" w:eastAsia="Times New Roman" w:hAnsi="Times New Roman"/>
    </w:rPr>
  </w:style>
  <w:style w:type="paragraph" w:styleId="aff0">
    <w:name w:val="annotation subject"/>
    <w:basedOn w:val="afe"/>
    <w:next w:val="afe"/>
    <w:link w:val="aff1"/>
    <w:rsid w:val="006C6C46"/>
    <w:rPr>
      <w:b/>
      <w:bCs/>
      <w:lang w:val="x-none" w:eastAsia="x-none"/>
    </w:rPr>
  </w:style>
  <w:style w:type="character" w:customStyle="1" w:styleId="aff1">
    <w:name w:val="Тема примечания Знак"/>
    <w:basedOn w:val="aff"/>
    <w:link w:val="aff0"/>
    <w:rsid w:val="006C6C46"/>
    <w:rPr>
      <w:rFonts w:ascii="Times New Roman" w:eastAsia="Times New Roman" w:hAnsi="Times New Roman"/>
      <w:b/>
      <w:bCs/>
      <w:lang w:val="x-none" w:eastAsia="x-none"/>
    </w:rPr>
  </w:style>
  <w:style w:type="paragraph" w:customStyle="1" w:styleId="23">
    <w:name w:val="Абзац списка2"/>
    <w:basedOn w:val="a"/>
    <w:qFormat/>
    <w:rsid w:val="006C6C46"/>
    <w:pPr>
      <w:ind w:left="720"/>
      <w:contextualSpacing/>
    </w:pPr>
  </w:style>
  <w:style w:type="character" w:customStyle="1" w:styleId="aff2">
    <w:name w:val="Цветовое выделение"/>
    <w:rsid w:val="006C6C46"/>
    <w:rPr>
      <w:b/>
      <w:color w:val="000080"/>
    </w:rPr>
  </w:style>
  <w:style w:type="table" w:customStyle="1" w:styleId="15">
    <w:name w:val="Сетка таблицы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6">
    <w:name w:val="Абзац списка1"/>
    <w:basedOn w:val="a"/>
    <w:rsid w:val="006C6C46"/>
    <w:pPr>
      <w:ind w:left="720"/>
      <w:contextualSpacing/>
    </w:pPr>
    <w:rPr>
      <w:rFonts w:eastAsia="Times New Roman"/>
    </w:rPr>
  </w:style>
  <w:style w:type="paragraph" w:customStyle="1" w:styleId="35">
    <w:name w:val="Абзац списка3"/>
    <w:basedOn w:val="a"/>
    <w:rsid w:val="006C6C4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font6">
    <w:name w:val="font6"/>
    <w:basedOn w:val="a"/>
    <w:rsid w:val="006C6C4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24">
    <w:name w:val="xl2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5">
    <w:name w:val="xl2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6">
    <w:name w:val="xl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7">
    <w:name w:val="xl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28">
    <w:name w:val="xl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29">
    <w:name w:val="xl29"/>
    <w:basedOn w:val="a"/>
    <w:rsid w:val="006C6C4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customStyle="1" w:styleId="xl30">
    <w:name w:val="xl3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1">
    <w:name w:val="xl3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2">
    <w:name w:val="xl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3">
    <w:name w:val="xl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4">
    <w:name w:val="xl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35">
    <w:name w:val="xl3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6">
    <w:name w:val="xl3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7">
    <w:name w:val="xl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8">
    <w:name w:val="xl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39">
    <w:name w:val="xl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0">
    <w:name w:val="xl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41">
    <w:name w:val="xl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2">
    <w:name w:val="xl4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3">
    <w:name w:val="xl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4">
    <w:name w:val="xl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5">
    <w:name w:val="xl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6">
    <w:name w:val="xl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7">
    <w:name w:val="xl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8">
    <w:name w:val="xl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49">
    <w:name w:val="xl4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0">
    <w:name w:val="xl5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1">
    <w:name w:val="xl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2">
    <w:name w:val="xl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3">
    <w:name w:val="xl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4">
    <w:name w:val="xl54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55">
    <w:name w:val="xl5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6">
    <w:name w:val="xl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7">
    <w:name w:val="xl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58">
    <w:name w:val="xl58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59">
    <w:name w:val="xl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60">
    <w:name w:val="xl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1">
    <w:name w:val="xl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2">
    <w:name w:val="xl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lang w:eastAsia="ru-RU"/>
    </w:rPr>
  </w:style>
  <w:style w:type="paragraph" w:customStyle="1" w:styleId="xl67">
    <w:name w:val="xl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2">
    <w:name w:val="xl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4"/>
      <w:szCs w:val="14"/>
      <w:lang w:eastAsia="ru-RU"/>
    </w:rPr>
  </w:style>
  <w:style w:type="paragraph" w:customStyle="1" w:styleId="xl73">
    <w:name w:val="xl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4">
    <w:name w:val="xl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5">
    <w:name w:val="xl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77">
    <w:name w:val="xl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8">
    <w:name w:val="xl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/>
      <w:sz w:val="16"/>
      <w:szCs w:val="16"/>
      <w:lang w:eastAsia="ru-RU"/>
    </w:rPr>
  </w:style>
  <w:style w:type="paragraph" w:customStyle="1" w:styleId="xl81">
    <w:name w:val="xl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2">
    <w:name w:val="xl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84">
    <w:name w:val="xl8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85">
    <w:name w:val="xl85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"/>
    <w:rsid w:val="006C6C46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7">
    <w:name w:val="xl87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8">
    <w:name w:val="xl88"/>
    <w:basedOn w:val="a"/>
    <w:rsid w:val="006C6C4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C6C46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6C6C46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6C6C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5">
    <w:name w:val="xl9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6">
    <w:name w:val="xl9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7">
    <w:name w:val="xl9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8">
    <w:name w:val="xl9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99">
    <w:name w:val="xl9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0">
    <w:name w:val="xl10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1">
    <w:name w:val="xl101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2">
    <w:name w:val="xl102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3">
    <w:name w:val="xl10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4">
    <w:name w:val="xl104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5">
    <w:name w:val="xl10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6">
    <w:name w:val="xl106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7">
    <w:name w:val="xl107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8">
    <w:name w:val="xl108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09">
    <w:name w:val="xl10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0">
    <w:name w:val="xl11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1">
    <w:name w:val="xl111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2">
    <w:name w:val="xl112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13">
    <w:name w:val="xl11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6C6C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4">
    <w:name w:val="xl12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5">
    <w:name w:val="xl125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6">
    <w:name w:val="xl12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7">
    <w:name w:val="xl12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28">
    <w:name w:val="xl12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9">
    <w:name w:val="xl12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0">
    <w:name w:val="xl13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31">
    <w:name w:val="xl13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34">
    <w:name w:val="xl13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7">
    <w:name w:val="xl13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0000"/>
      <w:sz w:val="18"/>
      <w:szCs w:val="18"/>
      <w:lang w:eastAsia="ru-RU"/>
    </w:rPr>
  </w:style>
  <w:style w:type="paragraph" w:customStyle="1" w:styleId="xl138">
    <w:name w:val="xl13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39">
    <w:name w:val="xl13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1">
    <w:name w:val="xl14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42">
    <w:name w:val="xl14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4">
    <w:name w:val="xl14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7">
    <w:name w:val="xl14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0">
    <w:name w:val="xl150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1">
    <w:name w:val="xl15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2">
    <w:name w:val="xl15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4">
    <w:name w:val="xl15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57">
    <w:name w:val="xl15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8">
    <w:name w:val="xl15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9">
    <w:name w:val="xl15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0">
    <w:name w:val="xl16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61">
    <w:name w:val="xl16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62">
    <w:name w:val="xl16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63">
    <w:name w:val="xl16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4">
    <w:name w:val="xl16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5">
    <w:name w:val="xl16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6">
    <w:name w:val="xl16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7">
    <w:name w:val="xl16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8">
    <w:name w:val="xl168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69">
    <w:name w:val="xl169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0">
    <w:name w:val="xl17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1">
    <w:name w:val="xl17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2">
    <w:name w:val="xl17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3">
    <w:name w:val="xl173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4">
    <w:name w:val="xl174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5">
    <w:name w:val="xl17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6">
    <w:name w:val="xl17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8">
    <w:name w:val="xl178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79">
    <w:name w:val="xl179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0">
    <w:name w:val="xl180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1">
    <w:name w:val="xl181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82">
    <w:name w:val="xl182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3">
    <w:name w:val="xl183"/>
    <w:basedOn w:val="a"/>
    <w:rsid w:val="006C6C4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f3">
    <w:name w:val="Гипертекстовая ссылка"/>
    <w:uiPriority w:val="99"/>
    <w:rsid w:val="006C6C46"/>
    <w:rPr>
      <w:rFonts w:cs="Times New Roman"/>
      <w:color w:val="008000"/>
    </w:rPr>
  </w:style>
  <w:style w:type="character" w:customStyle="1" w:styleId="130">
    <w:name w:val="Знак Знак13"/>
    <w:locked/>
    <w:rsid w:val="006C6C46"/>
    <w:rPr>
      <w:b/>
      <w:sz w:val="28"/>
      <w:lang w:val="ru-RU" w:eastAsia="ru-RU" w:bidi="ar-SA"/>
    </w:rPr>
  </w:style>
  <w:style w:type="character" w:customStyle="1" w:styleId="120">
    <w:name w:val="Знак Знак12"/>
    <w:rsid w:val="006C6C46"/>
    <w:rPr>
      <w:sz w:val="28"/>
      <w:lang w:val="x-none" w:eastAsia="x-none" w:bidi="ar-SA"/>
    </w:rPr>
  </w:style>
  <w:style w:type="character" w:customStyle="1" w:styleId="110">
    <w:name w:val="Знак Знак11"/>
    <w:rsid w:val="006C6C46"/>
    <w:rPr>
      <w:sz w:val="28"/>
      <w:szCs w:val="24"/>
      <w:lang w:val="x-none" w:eastAsia="x-none" w:bidi="ar-SA"/>
    </w:rPr>
  </w:style>
  <w:style w:type="character" w:customStyle="1" w:styleId="100">
    <w:name w:val="Знак Знак10"/>
    <w:rsid w:val="006C6C46"/>
    <w:rPr>
      <w:sz w:val="28"/>
      <w:lang w:val="x-none" w:eastAsia="x-none" w:bidi="ar-SA"/>
    </w:rPr>
  </w:style>
  <w:style w:type="character" w:customStyle="1" w:styleId="apple-converted-space">
    <w:name w:val="apple-converted-space"/>
    <w:rsid w:val="006C6C46"/>
  </w:style>
  <w:style w:type="character" w:customStyle="1" w:styleId="js-extracted-address">
    <w:name w:val="js-extracted-address"/>
    <w:rsid w:val="006C6C46"/>
  </w:style>
  <w:style w:type="character" w:customStyle="1" w:styleId="mail-message-map-nobreak">
    <w:name w:val="mail-message-map-nobreak"/>
    <w:rsid w:val="006C6C46"/>
  </w:style>
  <w:style w:type="paragraph" w:customStyle="1" w:styleId="ConsPlusNormal">
    <w:name w:val="ConsPlusNormal"/>
    <w:rsid w:val="006C6C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6C6C4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defaultlabelstyle3">
    <w:name w:val="defaultlabelstyle3"/>
    <w:rsid w:val="006C6C46"/>
    <w:rPr>
      <w:rFonts w:ascii="Trebuchet MS" w:hAnsi="Trebuchet MS" w:hint="default"/>
      <w:color w:val="333333"/>
    </w:rPr>
  </w:style>
  <w:style w:type="numbering" w:customStyle="1" w:styleId="111">
    <w:name w:val="Нет списка11"/>
    <w:next w:val="a2"/>
    <w:uiPriority w:val="99"/>
    <w:semiHidden/>
    <w:unhideWhenUsed/>
    <w:rsid w:val="006C6C46"/>
  </w:style>
  <w:style w:type="numbering" w:customStyle="1" w:styleId="24">
    <w:name w:val="Нет списка2"/>
    <w:next w:val="a2"/>
    <w:uiPriority w:val="99"/>
    <w:semiHidden/>
    <w:unhideWhenUsed/>
    <w:rsid w:val="006C6C46"/>
  </w:style>
  <w:style w:type="numbering" w:customStyle="1" w:styleId="36">
    <w:name w:val="Нет списка3"/>
    <w:next w:val="a2"/>
    <w:uiPriority w:val="99"/>
    <w:semiHidden/>
    <w:unhideWhenUsed/>
    <w:rsid w:val="006C6C46"/>
  </w:style>
  <w:style w:type="numbering" w:customStyle="1" w:styleId="41">
    <w:name w:val="Нет списка4"/>
    <w:next w:val="a2"/>
    <w:uiPriority w:val="99"/>
    <w:semiHidden/>
    <w:unhideWhenUsed/>
    <w:rsid w:val="006C6C46"/>
  </w:style>
  <w:style w:type="numbering" w:customStyle="1" w:styleId="5">
    <w:name w:val="Нет списка5"/>
    <w:next w:val="a2"/>
    <w:uiPriority w:val="99"/>
    <w:semiHidden/>
    <w:unhideWhenUsed/>
    <w:rsid w:val="006C6C46"/>
  </w:style>
  <w:style w:type="numbering" w:customStyle="1" w:styleId="6">
    <w:name w:val="Нет списка6"/>
    <w:next w:val="a2"/>
    <w:uiPriority w:val="99"/>
    <w:semiHidden/>
    <w:unhideWhenUsed/>
    <w:rsid w:val="006C6C46"/>
  </w:style>
  <w:style w:type="numbering" w:customStyle="1" w:styleId="7">
    <w:name w:val="Нет списка7"/>
    <w:next w:val="a2"/>
    <w:uiPriority w:val="99"/>
    <w:semiHidden/>
    <w:unhideWhenUsed/>
    <w:rsid w:val="006C6C46"/>
  </w:style>
  <w:style w:type="numbering" w:customStyle="1" w:styleId="1110">
    <w:name w:val="Нет списка111"/>
    <w:next w:val="a2"/>
    <w:uiPriority w:val="99"/>
    <w:semiHidden/>
    <w:unhideWhenUsed/>
    <w:rsid w:val="006C6C46"/>
  </w:style>
  <w:style w:type="numbering" w:customStyle="1" w:styleId="210">
    <w:name w:val="Нет списка21"/>
    <w:next w:val="a2"/>
    <w:uiPriority w:val="99"/>
    <w:semiHidden/>
    <w:unhideWhenUsed/>
    <w:rsid w:val="006C6C46"/>
  </w:style>
  <w:style w:type="numbering" w:customStyle="1" w:styleId="310">
    <w:name w:val="Нет списка31"/>
    <w:next w:val="a2"/>
    <w:uiPriority w:val="99"/>
    <w:semiHidden/>
    <w:unhideWhenUsed/>
    <w:rsid w:val="006C6C46"/>
  </w:style>
  <w:style w:type="numbering" w:customStyle="1" w:styleId="410">
    <w:name w:val="Нет списка41"/>
    <w:next w:val="a2"/>
    <w:uiPriority w:val="99"/>
    <w:semiHidden/>
    <w:unhideWhenUsed/>
    <w:rsid w:val="006C6C46"/>
  </w:style>
  <w:style w:type="numbering" w:customStyle="1" w:styleId="51">
    <w:name w:val="Нет списка51"/>
    <w:next w:val="a2"/>
    <w:uiPriority w:val="99"/>
    <w:semiHidden/>
    <w:unhideWhenUsed/>
    <w:rsid w:val="006C6C46"/>
  </w:style>
  <w:style w:type="numbering" w:customStyle="1" w:styleId="61">
    <w:name w:val="Нет списка61"/>
    <w:next w:val="a2"/>
    <w:uiPriority w:val="99"/>
    <w:semiHidden/>
    <w:unhideWhenUsed/>
    <w:rsid w:val="006C6C46"/>
  </w:style>
  <w:style w:type="numbering" w:customStyle="1" w:styleId="8">
    <w:name w:val="Нет списка8"/>
    <w:next w:val="a2"/>
    <w:uiPriority w:val="99"/>
    <w:semiHidden/>
    <w:unhideWhenUsed/>
    <w:rsid w:val="006C6C46"/>
  </w:style>
  <w:style w:type="numbering" w:customStyle="1" w:styleId="121">
    <w:name w:val="Нет списка12"/>
    <w:next w:val="a2"/>
    <w:uiPriority w:val="99"/>
    <w:semiHidden/>
    <w:unhideWhenUsed/>
    <w:rsid w:val="006C6C46"/>
  </w:style>
  <w:style w:type="numbering" w:customStyle="1" w:styleId="220">
    <w:name w:val="Нет списка22"/>
    <w:next w:val="a2"/>
    <w:uiPriority w:val="99"/>
    <w:semiHidden/>
    <w:unhideWhenUsed/>
    <w:rsid w:val="006C6C46"/>
  </w:style>
  <w:style w:type="numbering" w:customStyle="1" w:styleId="320">
    <w:name w:val="Нет списка32"/>
    <w:next w:val="a2"/>
    <w:uiPriority w:val="99"/>
    <w:semiHidden/>
    <w:unhideWhenUsed/>
    <w:rsid w:val="006C6C46"/>
  </w:style>
  <w:style w:type="numbering" w:customStyle="1" w:styleId="42">
    <w:name w:val="Нет списка42"/>
    <w:next w:val="a2"/>
    <w:uiPriority w:val="99"/>
    <w:semiHidden/>
    <w:unhideWhenUsed/>
    <w:rsid w:val="006C6C46"/>
  </w:style>
  <w:style w:type="numbering" w:customStyle="1" w:styleId="52">
    <w:name w:val="Нет списка52"/>
    <w:next w:val="a2"/>
    <w:uiPriority w:val="99"/>
    <w:semiHidden/>
    <w:unhideWhenUsed/>
    <w:rsid w:val="006C6C46"/>
  </w:style>
  <w:style w:type="numbering" w:customStyle="1" w:styleId="62">
    <w:name w:val="Нет списка62"/>
    <w:next w:val="a2"/>
    <w:uiPriority w:val="99"/>
    <w:semiHidden/>
    <w:unhideWhenUsed/>
    <w:rsid w:val="006C6C46"/>
  </w:style>
  <w:style w:type="numbering" w:customStyle="1" w:styleId="9">
    <w:name w:val="Нет списка9"/>
    <w:next w:val="a2"/>
    <w:uiPriority w:val="99"/>
    <w:semiHidden/>
    <w:unhideWhenUsed/>
    <w:rsid w:val="006C6C46"/>
  </w:style>
  <w:style w:type="numbering" w:customStyle="1" w:styleId="131">
    <w:name w:val="Нет списка13"/>
    <w:next w:val="a2"/>
    <w:uiPriority w:val="99"/>
    <w:semiHidden/>
    <w:rsid w:val="006C6C46"/>
  </w:style>
  <w:style w:type="numbering" w:customStyle="1" w:styleId="1111">
    <w:name w:val="Нет списка1111"/>
    <w:next w:val="a2"/>
    <w:uiPriority w:val="99"/>
    <w:semiHidden/>
    <w:unhideWhenUsed/>
    <w:rsid w:val="006C6C46"/>
  </w:style>
  <w:style w:type="numbering" w:customStyle="1" w:styleId="230">
    <w:name w:val="Нет списка23"/>
    <w:next w:val="a2"/>
    <w:uiPriority w:val="99"/>
    <w:semiHidden/>
    <w:unhideWhenUsed/>
    <w:rsid w:val="006C6C46"/>
  </w:style>
  <w:style w:type="numbering" w:customStyle="1" w:styleId="330">
    <w:name w:val="Нет списка33"/>
    <w:next w:val="a2"/>
    <w:uiPriority w:val="99"/>
    <w:semiHidden/>
    <w:unhideWhenUsed/>
    <w:rsid w:val="006C6C46"/>
  </w:style>
  <w:style w:type="numbering" w:customStyle="1" w:styleId="43">
    <w:name w:val="Нет списка43"/>
    <w:next w:val="a2"/>
    <w:uiPriority w:val="99"/>
    <w:semiHidden/>
    <w:unhideWhenUsed/>
    <w:rsid w:val="006C6C46"/>
  </w:style>
  <w:style w:type="numbering" w:customStyle="1" w:styleId="53">
    <w:name w:val="Нет списка53"/>
    <w:next w:val="a2"/>
    <w:uiPriority w:val="99"/>
    <w:semiHidden/>
    <w:unhideWhenUsed/>
    <w:rsid w:val="006C6C46"/>
  </w:style>
  <w:style w:type="numbering" w:customStyle="1" w:styleId="63">
    <w:name w:val="Нет списка63"/>
    <w:next w:val="a2"/>
    <w:uiPriority w:val="99"/>
    <w:semiHidden/>
    <w:unhideWhenUsed/>
    <w:rsid w:val="006C6C46"/>
  </w:style>
  <w:style w:type="numbering" w:customStyle="1" w:styleId="71">
    <w:name w:val="Нет списка71"/>
    <w:next w:val="a2"/>
    <w:uiPriority w:val="99"/>
    <w:semiHidden/>
    <w:unhideWhenUsed/>
    <w:rsid w:val="006C6C46"/>
  </w:style>
  <w:style w:type="numbering" w:customStyle="1" w:styleId="11111">
    <w:name w:val="Нет списка11111"/>
    <w:next w:val="a2"/>
    <w:uiPriority w:val="99"/>
    <w:semiHidden/>
    <w:unhideWhenUsed/>
    <w:rsid w:val="006C6C46"/>
  </w:style>
  <w:style w:type="numbering" w:customStyle="1" w:styleId="211">
    <w:name w:val="Нет списка211"/>
    <w:next w:val="a2"/>
    <w:uiPriority w:val="99"/>
    <w:semiHidden/>
    <w:unhideWhenUsed/>
    <w:rsid w:val="006C6C46"/>
  </w:style>
  <w:style w:type="numbering" w:customStyle="1" w:styleId="311">
    <w:name w:val="Нет списка311"/>
    <w:next w:val="a2"/>
    <w:uiPriority w:val="99"/>
    <w:semiHidden/>
    <w:unhideWhenUsed/>
    <w:rsid w:val="006C6C46"/>
  </w:style>
  <w:style w:type="numbering" w:customStyle="1" w:styleId="411">
    <w:name w:val="Нет списка411"/>
    <w:next w:val="a2"/>
    <w:uiPriority w:val="99"/>
    <w:semiHidden/>
    <w:unhideWhenUsed/>
    <w:rsid w:val="006C6C46"/>
  </w:style>
  <w:style w:type="numbering" w:customStyle="1" w:styleId="511">
    <w:name w:val="Нет списка511"/>
    <w:next w:val="a2"/>
    <w:uiPriority w:val="99"/>
    <w:semiHidden/>
    <w:unhideWhenUsed/>
    <w:rsid w:val="006C6C46"/>
  </w:style>
  <w:style w:type="numbering" w:customStyle="1" w:styleId="611">
    <w:name w:val="Нет списка611"/>
    <w:next w:val="a2"/>
    <w:uiPriority w:val="99"/>
    <w:semiHidden/>
    <w:unhideWhenUsed/>
    <w:rsid w:val="006C6C46"/>
  </w:style>
  <w:style w:type="numbering" w:customStyle="1" w:styleId="81">
    <w:name w:val="Нет списка81"/>
    <w:next w:val="a2"/>
    <w:uiPriority w:val="99"/>
    <w:semiHidden/>
    <w:unhideWhenUsed/>
    <w:rsid w:val="006C6C46"/>
  </w:style>
  <w:style w:type="numbering" w:customStyle="1" w:styleId="1210">
    <w:name w:val="Нет списка121"/>
    <w:next w:val="a2"/>
    <w:uiPriority w:val="99"/>
    <w:semiHidden/>
    <w:unhideWhenUsed/>
    <w:rsid w:val="006C6C46"/>
  </w:style>
  <w:style w:type="numbering" w:customStyle="1" w:styleId="221">
    <w:name w:val="Нет списка221"/>
    <w:next w:val="a2"/>
    <w:uiPriority w:val="99"/>
    <w:semiHidden/>
    <w:unhideWhenUsed/>
    <w:rsid w:val="006C6C46"/>
  </w:style>
  <w:style w:type="numbering" w:customStyle="1" w:styleId="321">
    <w:name w:val="Нет списка321"/>
    <w:next w:val="a2"/>
    <w:uiPriority w:val="99"/>
    <w:semiHidden/>
    <w:unhideWhenUsed/>
    <w:rsid w:val="006C6C46"/>
  </w:style>
  <w:style w:type="numbering" w:customStyle="1" w:styleId="421">
    <w:name w:val="Нет списка421"/>
    <w:next w:val="a2"/>
    <w:uiPriority w:val="99"/>
    <w:semiHidden/>
    <w:unhideWhenUsed/>
    <w:rsid w:val="006C6C46"/>
  </w:style>
  <w:style w:type="numbering" w:customStyle="1" w:styleId="521">
    <w:name w:val="Нет списка521"/>
    <w:next w:val="a2"/>
    <w:uiPriority w:val="99"/>
    <w:semiHidden/>
    <w:unhideWhenUsed/>
    <w:rsid w:val="006C6C46"/>
  </w:style>
  <w:style w:type="numbering" w:customStyle="1" w:styleId="621">
    <w:name w:val="Нет списка621"/>
    <w:next w:val="a2"/>
    <w:uiPriority w:val="99"/>
    <w:semiHidden/>
    <w:unhideWhenUsed/>
    <w:rsid w:val="006C6C46"/>
  </w:style>
  <w:style w:type="numbering" w:customStyle="1" w:styleId="101">
    <w:name w:val="Нет списка10"/>
    <w:next w:val="a2"/>
    <w:uiPriority w:val="99"/>
    <w:semiHidden/>
    <w:unhideWhenUsed/>
    <w:rsid w:val="006C6C46"/>
  </w:style>
  <w:style w:type="numbering" w:customStyle="1" w:styleId="140">
    <w:name w:val="Нет списка14"/>
    <w:next w:val="a2"/>
    <w:uiPriority w:val="99"/>
    <w:semiHidden/>
    <w:rsid w:val="006C6C46"/>
  </w:style>
  <w:style w:type="numbering" w:customStyle="1" w:styleId="112">
    <w:name w:val="Нет списка112"/>
    <w:next w:val="a2"/>
    <w:uiPriority w:val="99"/>
    <w:semiHidden/>
    <w:unhideWhenUsed/>
    <w:rsid w:val="006C6C46"/>
  </w:style>
  <w:style w:type="numbering" w:customStyle="1" w:styleId="240">
    <w:name w:val="Нет списка24"/>
    <w:next w:val="a2"/>
    <w:uiPriority w:val="99"/>
    <w:semiHidden/>
    <w:unhideWhenUsed/>
    <w:rsid w:val="006C6C46"/>
  </w:style>
  <w:style w:type="numbering" w:customStyle="1" w:styleId="340">
    <w:name w:val="Нет списка34"/>
    <w:next w:val="a2"/>
    <w:uiPriority w:val="99"/>
    <w:semiHidden/>
    <w:unhideWhenUsed/>
    <w:rsid w:val="006C6C46"/>
  </w:style>
  <w:style w:type="numbering" w:customStyle="1" w:styleId="44">
    <w:name w:val="Нет списка44"/>
    <w:next w:val="a2"/>
    <w:uiPriority w:val="99"/>
    <w:semiHidden/>
    <w:unhideWhenUsed/>
    <w:rsid w:val="006C6C46"/>
  </w:style>
  <w:style w:type="numbering" w:customStyle="1" w:styleId="54">
    <w:name w:val="Нет списка54"/>
    <w:next w:val="a2"/>
    <w:uiPriority w:val="99"/>
    <w:semiHidden/>
    <w:unhideWhenUsed/>
    <w:rsid w:val="006C6C46"/>
  </w:style>
  <w:style w:type="numbering" w:customStyle="1" w:styleId="64">
    <w:name w:val="Нет списка64"/>
    <w:next w:val="a2"/>
    <w:uiPriority w:val="99"/>
    <w:semiHidden/>
    <w:unhideWhenUsed/>
    <w:rsid w:val="006C6C46"/>
  </w:style>
  <w:style w:type="numbering" w:customStyle="1" w:styleId="72">
    <w:name w:val="Нет списка72"/>
    <w:next w:val="a2"/>
    <w:uiPriority w:val="99"/>
    <w:semiHidden/>
    <w:unhideWhenUsed/>
    <w:rsid w:val="006C6C46"/>
  </w:style>
  <w:style w:type="numbering" w:customStyle="1" w:styleId="1112">
    <w:name w:val="Нет списка1112"/>
    <w:next w:val="a2"/>
    <w:uiPriority w:val="99"/>
    <w:semiHidden/>
    <w:unhideWhenUsed/>
    <w:rsid w:val="006C6C46"/>
  </w:style>
  <w:style w:type="numbering" w:customStyle="1" w:styleId="212">
    <w:name w:val="Нет списка212"/>
    <w:next w:val="a2"/>
    <w:uiPriority w:val="99"/>
    <w:semiHidden/>
    <w:unhideWhenUsed/>
    <w:rsid w:val="006C6C46"/>
  </w:style>
  <w:style w:type="numbering" w:customStyle="1" w:styleId="312">
    <w:name w:val="Нет списка312"/>
    <w:next w:val="a2"/>
    <w:uiPriority w:val="99"/>
    <w:semiHidden/>
    <w:unhideWhenUsed/>
    <w:rsid w:val="006C6C46"/>
  </w:style>
  <w:style w:type="numbering" w:customStyle="1" w:styleId="412">
    <w:name w:val="Нет списка412"/>
    <w:next w:val="a2"/>
    <w:uiPriority w:val="99"/>
    <w:semiHidden/>
    <w:unhideWhenUsed/>
    <w:rsid w:val="006C6C46"/>
  </w:style>
  <w:style w:type="numbering" w:customStyle="1" w:styleId="512">
    <w:name w:val="Нет списка512"/>
    <w:next w:val="a2"/>
    <w:uiPriority w:val="99"/>
    <w:semiHidden/>
    <w:unhideWhenUsed/>
    <w:rsid w:val="006C6C46"/>
  </w:style>
  <w:style w:type="numbering" w:customStyle="1" w:styleId="612">
    <w:name w:val="Нет списка612"/>
    <w:next w:val="a2"/>
    <w:uiPriority w:val="99"/>
    <w:semiHidden/>
    <w:unhideWhenUsed/>
    <w:rsid w:val="006C6C46"/>
  </w:style>
  <w:style w:type="numbering" w:customStyle="1" w:styleId="82">
    <w:name w:val="Нет списка82"/>
    <w:next w:val="a2"/>
    <w:uiPriority w:val="99"/>
    <w:semiHidden/>
    <w:unhideWhenUsed/>
    <w:rsid w:val="006C6C46"/>
  </w:style>
  <w:style w:type="numbering" w:customStyle="1" w:styleId="122">
    <w:name w:val="Нет списка122"/>
    <w:next w:val="a2"/>
    <w:uiPriority w:val="99"/>
    <w:semiHidden/>
    <w:unhideWhenUsed/>
    <w:rsid w:val="006C6C46"/>
  </w:style>
  <w:style w:type="numbering" w:customStyle="1" w:styleId="222">
    <w:name w:val="Нет списка222"/>
    <w:next w:val="a2"/>
    <w:uiPriority w:val="99"/>
    <w:semiHidden/>
    <w:unhideWhenUsed/>
    <w:rsid w:val="006C6C46"/>
  </w:style>
  <w:style w:type="numbering" w:customStyle="1" w:styleId="322">
    <w:name w:val="Нет списка322"/>
    <w:next w:val="a2"/>
    <w:uiPriority w:val="99"/>
    <w:semiHidden/>
    <w:unhideWhenUsed/>
    <w:rsid w:val="006C6C46"/>
  </w:style>
  <w:style w:type="numbering" w:customStyle="1" w:styleId="422">
    <w:name w:val="Нет списка422"/>
    <w:next w:val="a2"/>
    <w:uiPriority w:val="99"/>
    <w:semiHidden/>
    <w:unhideWhenUsed/>
    <w:rsid w:val="006C6C46"/>
  </w:style>
  <w:style w:type="numbering" w:customStyle="1" w:styleId="522">
    <w:name w:val="Нет списка522"/>
    <w:next w:val="a2"/>
    <w:uiPriority w:val="99"/>
    <w:semiHidden/>
    <w:unhideWhenUsed/>
    <w:rsid w:val="006C6C46"/>
  </w:style>
  <w:style w:type="numbering" w:customStyle="1" w:styleId="622">
    <w:name w:val="Нет списка622"/>
    <w:next w:val="a2"/>
    <w:uiPriority w:val="99"/>
    <w:semiHidden/>
    <w:unhideWhenUsed/>
    <w:rsid w:val="006C6C46"/>
  </w:style>
  <w:style w:type="paragraph" w:styleId="aff4">
    <w:name w:val="List Paragraph"/>
    <w:basedOn w:val="a"/>
    <w:uiPriority w:val="34"/>
    <w:qFormat/>
    <w:rsid w:val="006C6C46"/>
    <w:pPr>
      <w:ind w:left="720"/>
      <w:contextualSpacing/>
    </w:pPr>
  </w:style>
  <w:style w:type="numbering" w:customStyle="1" w:styleId="150">
    <w:name w:val="Нет списка15"/>
    <w:next w:val="a2"/>
    <w:uiPriority w:val="99"/>
    <w:semiHidden/>
    <w:unhideWhenUsed/>
    <w:rsid w:val="006C6C46"/>
  </w:style>
  <w:style w:type="numbering" w:customStyle="1" w:styleId="160">
    <w:name w:val="Нет списка16"/>
    <w:next w:val="a2"/>
    <w:uiPriority w:val="99"/>
    <w:semiHidden/>
    <w:rsid w:val="006C6C46"/>
  </w:style>
  <w:style w:type="numbering" w:customStyle="1" w:styleId="113">
    <w:name w:val="Нет списка113"/>
    <w:next w:val="a2"/>
    <w:uiPriority w:val="99"/>
    <w:semiHidden/>
    <w:unhideWhenUsed/>
    <w:rsid w:val="006C6C46"/>
  </w:style>
  <w:style w:type="numbering" w:customStyle="1" w:styleId="25">
    <w:name w:val="Нет списка25"/>
    <w:next w:val="a2"/>
    <w:uiPriority w:val="99"/>
    <w:semiHidden/>
    <w:unhideWhenUsed/>
    <w:rsid w:val="006C6C46"/>
  </w:style>
  <w:style w:type="numbering" w:customStyle="1" w:styleId="350">
    <w:name w:val="Нет списка35"/>
    <w:next w:val="a2"/>
    <w:uiPriority w:val="99"/>
    <w:semiHidden/>
    <w:unhideWhenUsed/>
    <w:rsid w:val="006C6C46"/>
  </w:style>
  <w:style w:type="numbering" w:customStyle="1" w:styleId="45">
    <w:name w:val="Нет списка45"/>
    <w:next w:val="a2"/>
    <w:uiPriority w:val="99"/>
    <w:semiHidden/>
    <w:unhideWhenUsed/>
    <w:rsid w:val="006C6C46"/>
  </w:style>
  <w:style w:type="numbering" w:customStyle="1" w:styleId="55">
    <w:name w:val="Нет списка55"/>
    <w:next w:val="a2"/>
    <w:uiPriority w:val="99"/>
    <w:semiHidden/>
    <w:unhideWhenUsed/>
    <w:rsid w:val="006C6C46"/>
  </w:style>
  <w:style w:type="numbering" w:customStyle="1" w:styleId="65">
    <w:name w:val="Нет списка65"/>
    <w:next w:val="a2"/>
    <w:uiPriority w:val="99"/>
    <w:semiHidden/>
    <w:unhideWhenUsed/>
    <w:rsid w:val="006C6C46"/>
  </w:style>
  <w:style w:type="numbering" w:customStyle="1" w:styleId="73">
    <w:name w:val="Нет списка73"/>
    <w:next w:val="a2"/>
    <w:uiPriority w:val="99"/>
    <w:semiHidden/>
    <w:unhideWhenUsed/>
    <w:rsid w:val="006C6C46"/>
  </w:style>
  <w:style w:type="numbering" w:customStyle="1" w:styleId="1113">
    <w:name w:val="Нет списка1113"/>
    <w:next w:val="a2"/>
    <w:uiPriority w:val="99"/>
    <w:semiHidden/>
    <w:unhideWhenUsed/>
    <w:rsid w:val="006C6C46"/>
  </w:style>
  <w:style w:type="numbering" w:customStyle="1" w:styleId="213">
    <w:name w:val="Нет списка213"/>
    <w:next w:val="a2"/>
    <w:uiPriority w:val="99"/>
    <w:semiHidden/>
    <w:unhideWhenUsed/>
    <w:rsid w:val="006C6C46"/>
  </w:style>
  <w:style w:type="numbering" w:customStyle="1" w:styleId="313">
    <w:name w:val="Нет списка313"/>
    <w:next w:val="a2"/>
    <w:uiPriority w:val="99"/>
    <w:semiHidden/>
    <w:unhideWhenUsed/>
    <w:rsid w:val="006C6C46"/>
  </w:style>
  <w:style w:type="numbering" w:customStyle="1" w:styleId="413">
    <w:name w:val="Нет списка413"/>
    <w:next w:val="a2"/>
    <w:uiPriority w:val="99"/>
    <w:semiHidden/>
    <w:unhideWhenUsed/>
    <w:rsid w:val="006C6C46"/>
  </w:style>
  <w:style w:type="numbering" w:customStyle="1" w:styleId="513">
    <w:name w:val="Нет списка513"/>
    <w:next w:val="a2"/>
    <w:uiPriority w:val="99"/>
    <w:semiHidden/>
    <w:unhideWhenUsed/>
    <w:rsid w:val="006C6C46"/>
  </w:style>
  <w:style w:type="numbering" w:customStyle="1" w:styleId="613">
    <w:name w:val="Нет списка613"/>
    <w:next w:val="a2"/>
    <w:uiPriority w:val="99"/>
    <w:semiHidden/>
    <w:unhideWhenUsed/>
    <w:rsid w:val="006C6C46"/>
  </w:style>
  <w:style w:type="numbering" w:customStyle="1" w:styleId="83">
    <w:name w:val="Нет списка83"/>
    <w:next w:val="a2"/>
    <w:uiPriority w:val="99"/>
    <w:semiHidden/>
    <w:unhideWhenUsed/>
    <w:rsid w:val="006C6C46"/>
  </w:style>
  <w:style w:type="numbering" w:customStyle="1" w:styleId="123">
    <w:name w:val="Нет списка123"/>
    <w:next w:val="a2"/>
    <w:uiPriority w:val="99"/>
    <w:semiHidden/>
    <w:unhideWhenUsed/>
    <w:rsid w:val="006C6C46"/>
  </w:style>
  <w:style w:type="numbering" w:customStyle="1" w:styleId="223">
    <w:name w:val="Нет списка223"/>
    <w:next w:val="a2"/>
    <w:uiPriority w:val="99"/>
    <w:semiHidden/>
    <w:unhideWhenUsed/>
    <w:rsid w:val="006C6C46"/>
  </w:style>
  <w:style w:type="numbering" w:customStyle="1" w:styleId="323">
    <w:name w:val="Нет списка323"/>
    <w:next w:val="a2"/>
    <w:uiPriority w:val="99"/>
    <w:semiHidden/>
    <w:unhideWhenUsed/>
    <w:rsid w:val="006C6C46"/>
  </w:style>
  <w:style w:type="numbering" w:customStyle="1" w:styleId="423">
    <w:name w:val="Нет списка423"/>
    <w:next w:val="a2"/>
    <w:uiPriority w:val="99"/>
    <w:semiHidden/>
    <w:unhideWhenUsed/>
    <w:rsid w:val="006C6C46"/>
  </w:style>
  <w:style w:type="numbering" w:customStyle="1" w:styleId="523">
    <w:name w:val="Нет списка523"/>
    <w:next w:val="a2"/>
    <w:uiPriority w:val="99"/>
    <w:semiHidden/>
    <w:unhideWhenUsed/>
    <w:rsid w:val="006C6C46"/>
  </w:style>
  <w:style w:type="numbering" w:customStyle="1" w:styleId="623">
    <w:name w:val="Нет списка623"/>
    <w:next w:val="a2"/>
    <w:uiPriority w:val="99"/>
    <w:semiHidden/>
    <w:unhideWhenUsed/>
    <w:rsid w:val="006C6C46"/>
  </w:style>
  <w:style w:type="numbering" w:customStyle="1" w:styleId="91">
    <w:name w:val="Нет списка91"/>
    <w:next w:val="a2"/>
    <w:uiPriority w:val="99"/>
    <w:semiHidden/>
    <w:rsid w:val="006C6C46"/>
  </w:style>
  <w:style w:type="numbering" w:customStyle="1" w:styleId="1310">
    <w:name w:val="Нет списка131"/>
    <w:next w:val="a2"/>
    <w:uiPriority w:val="99"/>
    <w:semiHidden/>
    <w:unhideWhenUsed/>
    <w:rsid w:val="006C6C46"/>
  </w:style>
  <w:style w:type="numbering" w:customStyle="1" w:styleId="231">
    <w:name w:val="Нет списка231"/>
    <w:next w:val="a2"/>
    <w:uiPriority w:val="99"/>
    <w:semiHidden/>
    <w:unhideWhenUsed/>
    <w:rsid w:val="006C6C46"/>
  </w:style>
  <w:style w:type="numbering" w:customStyle="1" w:styleId="331">
    <w:name w:val="Нет списка331"/>
    <w:next w:val="a2"/>
    <w:uiPriority w:val="99"/>
    <w:semiHidden/>
    <w:unhideWhenUsed/>
    <w:rsid w:val="006C6C46"/>
  </w:style>
  <w:style w:type="numbering" w:customStyle="1" w:styleId="431">
    <w:name w:val="Нет списка431"/>
    <w:next w:val="a2"/>
    <w:uiPriority w:val="99"/>
    <w:semiHidden/>
    <w:unhideWhenUsed/>
    <w:rsid w:val="006C6C46"/>
  </w:style>
  <w:style w:type="numbering" w:customStyle="1" w:styleId="531">
    <w:name w:val="Нет списка531"/>
    <w:next w:val="a2"/>
    <w:uiPriority w:val="99"/>
    <w:semiHidden/>
    <w:unhideWhenUsed/>
    <w:rsid w:val="006C6C46"/>
  </w:style>
  <w:style w:type="numbering" w:customStyle="1" w:styleId="631">
    <w:name w:val="Нет списка631"/>
    <w:next w:val="a2"/>
    <w:uiPriority w:val="99"/>
    <w:semiHidden/>
    <w:unhideWhenUsed/>
    <w:rsid w:val="006C6C46"/>
  </w:style>
  <w:style w:type="numbering" w:customStyle="1" w:styleId="711">
    <w:name w:val="Нет списка711"/>
    <w:next w:val="a2"/>
    <w:uiPriority w:val="99"/>
    <w:semiHidden/>
    <w:unhideWhenUsed/>
    <w:rsid w:val="006C6C46"/>
  </w:style>
  <w:style w:type="numbering" w:customStyle="1" w:styleId="1121">
    <w:name w:val="Нет списка1121"/>
    <w:next w:val="a2"/>
    <w:uiPriority w:val="99"/>
    <w:semiHidden/>
    <w:unhideWhenUsed/>
    <w:rsid w:val="006C6C46"/>
  </w:style>
  <w:style w:type="numbering" w:customStyle="1" w:styleId="2111">
    <w:name w:val="Нет списка2111"/>
    <w:next w:val="a2"/>
    <w:uiPriority w:val="99"/>
    <w:semiHidden/>
    <w:unhideWhenUsed/>
    <w:rsid w:val="006C6C46"/>
  </w:style>
  <w:style w:type="numbering" w:customStyle="1" w:styleId="3111">
    <w:name w:val="Нет списка3111"/>
    <w:next w:val="a2"/>
    <w:uiPriority w:val="99"/>
    <w:semiHidden/>
    <w:unhideWhenUsed/>
    <w:rsid w:val="006C6C46"/>
  </w:style>
  <w:style w:type="numbering" w:customStyle="1" w:styleId="4111">
    <w:name w:val="Нет списка4111"/>
    <w:next w:val="a2"/>
    <w:uiPriority w:val="99"/>
    <w:semiHidden/>
    <w:unhideWhenUsed/>
    <w:rsid w:val="006C6C46"/>
  </w:style>
  <w:style w:type="numbering" w:customStyle="1" w:styleId="5111">
    <w:name w:val="Нет списка5111"/>
    <w:next w:val="a2"/>
    <w:uiPriority w:val="99"/>
    <w:semiHidden/>
    <w:unhideWhenUsed/>
    <w:rsid w:val="006C6C46"/>
  </w:style>
  <w:style w:type="numbering" w:customStyle="1" w:styleId="6111">
    <w:name w:val="Нет списка6111"/>
    <w:next w:val="a2"/>
    <w:uiPriority w:val="99"/>
    <w:semiHidden/>
    <w:unhideWhenUsed/>
    <w:rsid w:val="006C6C46"/>
  </w:style>
  <w:style w:type="numbering" w:customStyle="1" w:styleId="811">
    <w:name w:val="Нет списка811"/>
    <w:next w:val="a2"/>
    <w:uiPriority w:val="99"/>
    <w:semiHidden/>
    <w:unhideWhenUsed/>
    <w:rsid w:val="006C6C46"/>
  </w:style>
  <w:style w:type="numbering" w:customStyle="1" w:styleId="1211">
    <w:name w:val="Нет списка1211"/>
    <w:next w:val="a2"/>
    <w:uiPriority w:val="99"/>
    <w:semiHidden/>
    <w:unhideWhenUsed/>
    <w:rsid w:val="006C6C46"/>
  </w:style>
  <w:style w:type="numbering" w:customStyle="1" w:styleId="2211">
    <w:name w:val="Нет списка2211"/>
    <w:next w:val="a2"/>
    <w:uiPriority w:val="99"/>
    <w:semiHidden/>
    <w:unhideWhenUsed/>
    <w:rsid w:val="006C6C46"/>
  </w:style>
  <w:style w:type="numbering" w:customStyle="1" w:styleId="3211">
    <w:name w:val="Нет списка3211"/>
    <w:next w:val="a2"/>
    <w:uiPriority w:val="99"/>
    <w:semiHidden/>
    <w:unhideWhenUsed/>
    <w:rsid w:val="006C6C46"/>
  </w:style>
  <w:style w:type="numbering" w:customStyle="1" w:styleId="4211">
    <w:name w:val="Нет списка4211"/>
    <w:next w:val="a2"/>
    <w:uiPriority w:val="99"/>
    <w:semiHidden/>
    <w:unhideWhenUsed/>
    <w:rsid w:val="006C6C46"/>
  </w:style>
  <w:style w:type="numbering" w:customStyle="1" w:styleId="5211">
    <w:name w:val="Нет списка5211"/>
    <w:next w:val="a2"/>
    <w:uiPriority w:val="99"/>
    <w:semiHidden/>
    <w:unhideWhenUsed/>
    <w:rsid w:val="006C6C46"/>
  </w:style>
  <w:style w:type="numbering" w:customStyle="1" w:styleId="6211">
    <w:name w:val="Нет списка6211"/>
    <w:next w:val="a2"/>
    <w:uiPriority w:val="99"/>
    <w:semiHidden/>
    <w:unhideWhenUsed/>
    <w:rsid w:val="006C6C46"/>
  </w:style>
  <w:style w:type="numbering" w:customStyle="1" w:styleId="911">
    <w:name w:val="Нет списка911"/>
    <w:next w:val="a2"/>
    <w:uiPriority w:val="99"/>
    <w:semiHidden/>
    <w:unhideWhenUsed/>
    <w:rsid w:val="006C6C46"/>
  </w:style>
  <w:style w:type="numbering" w:customStyle="1" w:styleId="1311">
    <w:name w:val="Нет списка1311"/>
    <w:next w:val="a2"/>
    <w:uiPriority w:val="99"/>
    <w:semiHidden/>
    <w:rsid w:val="006C6C46"/>
  </w:style>
  <w:style w:type="numbering" w:customStyle="1" w:styleId="111111">
    <w:name w:val="Нет списка111111"/>
    <w:next w:val="a2"/>
    <w:uiPriority w:val="99"/>
    <w:semiHidden/>
    <w:unhideWhenUsed/>
    <w:rsid w:val="006C6C46"/>
  </w:style>
  <w:style w:type="numbering" w:customStyle="1" w:styleId="2311">
    <w:name w:val="Нет списка2311"/>
    <w:next w:val="a2"/>
    <w:uiPriority w:val="99"/>
    <w:semiHidden/>
    <w:unhideWhenUsed/>
    <w:rsid w:val="006C6C46"/>
  </w:style>
  <w:style w:type="numbering" w:customStyle="1" w:styleId="3311">
    <w:name w:val="Нет списка3311"/>
    <w:next w:val="a2"/>
    <w:uiPriority w:val="99"/>
    <w:semiHidden/>
    <w:unhideWhenUsed/>
    <w:rsid w:val="006C6C46"/>
  </w:style>
  <w:style w:type="numbering" w:customStyle="1" w:styleId="4311">
    <w:name w:val="Нет списка4311"/>
    <w:next w:val="a2"/>
    <w:uiPriority w:val="99"/>
    <w:semiHidden/>
    <w:unhideWhenUsed/>
    <w:rsid w:val="006C6C46"/>
  </w:style>
  <w:style w:type="numbering" w:customStyle="1" w:styleId="5311">
    <w:name w:val="Нет списка5311"/>
    <w:next w:val="a2"/>
    <w:uiPriority w:val="99"/>
    <w:semiHidden/>
    <w:unhideWhenUsed/>
    <w:rsid w:val="006C6C46"/>
  </w:style>
  <w:style w:type="numbering" w:customStyle="1" w:styleId="6311">
    <w:name w:val="Нет списка6311"/>
    <w:next w:val="a2"/>
    <w:uiPriority w:val="99"/>
    <w:semiHidden/>
    <w:unhideWhenUsed/>
    <w:rsid w:val="006C6C46"/>
  </w:style>
  <w:style w:type="numbering" w:customStyle="1" w:styleId="7111">
    <w:name w:val="Нет списка7111"/>
    <w:next w:val="a2"/>
    <w:uiPriority w:val="99"/>
    <w:semiHidden/>
    <w:unhideWhenUsed/>
    <w:rsid w:val="006C6C46"/>
  </w:style>
  <w:style w:type="numbering" w:customStyle="1" w:styleId="1111111">
    <w:name w:val="Нет списка1111111"/>
    <w:next w:val="a2"/>
    <w:uiPriority w:val="99"/>
    <w:semiHidden/>
    <w:unhideWhenUsed/>
    <w:rsid w:val="006C6C46"/>
  </w:style>
  <w:style w:type="numbering" w:customStyle="1" w:styleId="21111">
    <w:name w:val="Нет списка21111"/>
    <w:next w:val="a2"/>
    <w:uiPriority w:val="99"/>
    <w:semiHidden/>
    <w:unhideWhenUsed/>
    <w:rsid w:val="006C6C46"/>
  </w:style>
  <w:style w:type="numbering" w:customStyle="1" w:styleId="31111">
    <w:name w:val="Нет списка31111"/>
    <w:next w:val="a2"/>
    <w:uiPriority w:val="99"/>
    <w:semiHidden/>
    <w:unhideWhenUsed/>
    <w:rsid w:val="006C6C46"/>
  </w:style>
  <w:style w:type="numbering" w:customStyle="1" w:styleId="41111">
    <w:name w:val="Нет списка41111"/>
    <w:next w:val="a2"/>
    <w:uiPriority w:val="99"/>
    <w:semiHidden/>
    <w:unhideWhenUsed/>
    <w:rsid w:val="006C6C46"/>
  </w:style>
  <w:style w:type="numbering" w:customStyle="1" w:styleId="51111">
    <w:name w:val="Нет списка51111"/>
    <w:next w:val="a2"/>
    <w:uiPriority w:val="99"/>
    <w:semiHidden/>
    <w:unhideWhenUsed/>
    <w:rsid w:val="006C6C46"/>
  </w:style>
  <w:style w:type="numbering" w:customStyle="1" w:styleId="61111">
    <w:name w:val="Нет списка61111"/>
    <w:next w:val="a2"/>
    <w:uiPriority w:val="99"/>
    <w:semiHidden/>
    <w:unhideWhenUsed/>
    <w:rsid w:val="006C6C46"/>
  </w:style>
  <w:style w:type="numbering" w:customStyle="1" w:styleId="8111">
    <w:name w:val="Нет списка8111"/>
    <w:next w:val="a2"/>
    <w:uiPriority w:val="99"/>
    <w:semiHidden/>
    <w:unhideWhenUsed/>
    <w:rsid w:val="006C6C46"/>
  </w:style>
  <w:style w:type="numbering" w:customStyle="1" w:styleId="12111">
    <w:name w:val="Нет списка12111"/>
    <w:next w:val="a2"/>
    <w:uiPriority w:val="99"/>
    <w:semiHidden/>
    <w:unhideWhenUsed/>
    <w:rsid w:val="006C6C46"/>
  </w:style>
  <w:style w:type="numbering" w:customStyle="1" w:styleId="22111">
    <w:name w:val="Нет списка22111"/>
    <w:next w:val="a2"/>
    <w:uiPriority w:val="99"/>
    <w:semiHidden/>
    <w:unhideWhenUsed/>
    <w:rsid w:val="006C6C46"/>
  </w:style>
  <w:style w:type="numbering" w:customStyle="1" w:styleId="32111">
    <w:name w:val="Нет списка32111"/>
    <w:next w:val="a2"/>
    <w:uiPriority w:val="99"/>
    <w:semiHidden/>
    <w:unhideWhenUsed/>
    <w:rsid w:val="006C6C46"/>
  </w:style>
  <w:style w:type="numbering" w:customStyle="1" w:styleId="42111">
    <w:name w:val="Нет списка42111"/>
    <w:next w:val="a2"/>
    <w:uiPriority w:val="99"/>
    <w:semiHidden/>
    <w:unhideWhenUsed/>
    <w:rsid w:val="006C6C46"/>
  </w:style>
  <w:style w:type="numbering" w:customStyle="1" w:styleId="52111">
    <w:name w:val="Нет списка52111"/>
    <w:next w:val="a2"/>
    <w:uiPriority w:val="99"/>
    <w:semiHidden/>
    <w:unhideWhenUsed/>
    <w:rsid w:val="006C6C46"/>
  </w:style>
  <w:style w:type="numbering" w:customStyle="1" w:styleId="62111">
    <w:name w:val="Нет списка62111"/>
    <w:next w:val="a2"/>
    <w:uiPriority w:val="99"/>
    <w:semiHidden/>
    <w:unhideWhenUsed/>
    <w:rsid w:val="006C6C46"/>
  </w:style>
  <w:style w:type="numbering" w:customStyle="1" w:styleId="1010">
    <w:name w:val="Нет списка101"/>
    <w:next w:val="a2"/>
    <w:uiPriority w:val="99"/>
    <w:semiHidden/>
    <w:unhideWhenUsed/>
    <w:rsid w:val="006C6C46"/>
  </w:style>
  <w:style w:type="numbering" w:customStyle="1" w:styleId="141">
    <w:name w:val="Нет списка141"/>
    <w:next w:val="a2"/>
    <w:uiPriority w:val="99"/>
    <w:semiHidden/>
    <w:rsid w:val="006C6C46"/>
  </w:style>
  <w:style w:type="numbering" w:customStyle="1" w:styleId="11211">
    <w:name w:val="Нет списка11211"/>
    <w:next w:val="a2"/>
    <w:uiPriority w:val="99"/>
    <w:semiHidden/>
    <w:unhideWhenUsed/>
    <w:rsid w:val="006C6C46"/>
  </w:style>
  <w:style w:type="numbering" w:customStyle="1" w:styleId="241">
    <w:name w:val="Нет списка241"/>
    <w:next w:val="a2"/>
    <w:uiPriority w:val="99"/>
    <w:semiHidden/>
    <w:unhideWhenUsed/>
    <w:rsid w:val="006C6C46"/>
  </w:style>
  <w:style w:type="numbering" w:customStyle="1" w:styleId="341">
    <w:name w:val="Нет списка341"/>
    <w:next w:val="a2"/>
    <w:uiPriority w:val="99"/>
    <w:semiHidden/>
    <w:unhideWhenUsed/>
    <w:rsid w:val="006C6C46"/>
  </w:style>
  <w:style w:type="numbering" w:customStyle="1" w:styleId="441">
    <w:name w:val="Нет списка441"/>
    <w:next w:val="a2"/>
    <w:uiPriority w:val="99"/>
    <w:semiHidden/>
    <w:unhideWhenUsed/>
    <w:rsid w:val="006C6C46"/>
  </w:style>
  <w:style w:type="numbering" w:customStyle="1" w:styleId="541">
    <w:name w:val="Нет списка541"/>
    <w:next w:val="a2"/>
    <w:uiPriority w:val="99"/>
    <w:semiHidden/>
    <w:unhideWhenUsed/>
    <w:rsid w:val="006C6C46"/>
  </w:style>
  <w:style w:type="numbering" w:customStyle="1" w:styleId="641">
    <w:name w:val="Нет списка641"/>
    <w:next w:val="a2"/>
    <w:uiPriority w:val="99"/>
    <w:semiHidden/>
    <w:unhideWhenUsed/>
    <w:rsid w:val="006C6C46"/>
  </w:style>
  <w:style w:type="numbering" w:customStyle="1" w:styleId="721">
    <w:name w:val="Нет списка721"/>
    <w:next w:val="a2"/>
    <w:uiPriority w:val="99"/>
    <w:semiHidden/>
    <w:unhideWhenUsed/>
    <w:rsid w:val="006C6C46"/>
  </w:style>
  <w:style w:type="numbering" w:customStyle="1" w:styleId="11121">
    <w:name w:val="Нет списка11121"/>
    <w:next w:val="a2"/>
    <w:uiPriority w:val="99"/>
    <w:semiHidden/>
    <w:unhideWhenUsed/>
    <w:rsid w:val="006C6C46"/>
  </w:style>
  <w:style w:type="numbering" w:customStyle="1" w:styleId="2121">
    <w:name w:val="Нет списка2121"/>
    <w:next w:val="a2"/>
    <w:uiPriority w:val="99"/>
    <w:semiHidden/>
    <w:unhideWhenUsed/>
    <w:rsid w:val="006C6C46"/>
  </w:style>
  <w:style w:type="numbering" w:customStyle="1" w:styleId="3121">
    <w:name w:val="Нет списка3121"/>
    <w:next w:val="a2"/>
    <w:uiPriority w:val="99"/>
    <w:semiHidden/>
    <w:unhideWhenUsed/>
    <w:rsid w:val="006C6C46"/>
  </w:style>
  <w:style w:type="numbering" w:customStyle="1" w:styleId="4121">
    <w:name w:val="Нет списка4121"/>
    <w:next w:val="a2"/>
    <w:uiPriority w:val="99"/>
    <w:semiHidden/>
    <w:unhideWhenUsed/>
    <w:rsid w:val="006C6C46"/>
  </w:style>
  <w:style w:type="numbering" w:customStyle="1" w:styleId="5121">
    <w:name w:val="Нет списка5121"/>
    <w:next w:val="a2"/>
    <w:uiPriority w:val="99"/>
    <w:semiHidden/>
    <w:unhideWhenUsed/>
    <w:rsid w:val="006C6C46"/>
  </w:style>
  <w:style w:type="numbering" w:customStyle="1" w:styleId="6121">
    <w:name w:val="Нет списка6121"/>
    <w:next w:val="a2"/>
    <w:uiPriority w:val="99"/>
    <w:semiHidden/>
    <w:unhideWhenUsed/>
    <w:rsid w:val="006C6C46"/>
  </w:style>
  <w:style w:type="numbering" w:customStyle="1" w:styleId="821">
    <w:name w:val="Нет списка821"/>
    <w:next w:val="a2"/>
    <w:uiPriority w:val="99"/>
    <w:semiHidden/>
    <w:unhideWhenUsed/>
    <w:rsid w:val="006C6C46"/>
  </w:style>
  <w:style w:type="numbering" w:customStyle="1" w:styleId="1221">
    <w:name w:val="Нет списка1221"/>
    <w:next w:val="a2"/>
    <w:uiPriority w:val="99"/>
    <w:semiHidden/>
    <w:unhideWhenUsed/>
    <w:rsid w:val="006C6C46"/>
  </w:style>
  <w:style w:type="numbering" w:customStyle="1" w:styleId="2221">
    <w:name w:val="Нет списка2221"/>
    <w:next w:val="a2"/>
    <w:uiPriority w:val="99"/>
    <w:semiHidden/>
    <w:unhideWhenUsed/>
    <w:rsid w:val="006C6C46"/>
  </w:style>
  <w:style w:type="numbering" w:customStyle="1" w:styleId="3221">
    <w:name w:val="Нет списка3221"/>
    <w:next w:val="a2"/>
    <w:uiPriority w:val="99"/>
    <w:semiHidden/>
    <w:unhideWhenUsed/>
    <w:rsid w:val="006C6C46"/>
  </w:style>
  <w:style w:type="numbering" w:customStyle="1" w:styleId="4221">
    <w:name w:val="Нет списка4221"/>
    <w:next w:val="a2"/>
    <w:uiPriority w:val="99"/>
    <w:semiHidden/>
    <w:unhideWhenUsed/>
    <w:rsid w:val="006C6C46"/>
  </w:style>
  <w:style w:type="numbering" w:customStyle="1" w:styleId="5221">
    <w:name w:val="Нет списка5221"/>
    <w:next w:val="a2"/>
    <w:uiPriority w:val="99"/>
    <w:semiHidden/>
    <w:unhideWhenUsed/>
    <w:rsid w:val="006C6C46"/>
  </w:style>
  <w:style w:type="numbering" w:customStyle="1" w:styleId="6221">
    <w:name w:val="Нет списка6221"/>
    <w:next w:val="a2"/>
    <w:uiPriority w:val="99"/>
    <w:semiHidden/>
    <w:unhideWhenUsed/>
    <w:rsid w:val="006C6C46"/>
  </w:style>
  <w:style w:type="numbering" w:customStyle="1" w:styleId="17">
    <w:name w:val="Нет списка17"/>
    <w:next w:val="a2"/>
    <w:uiPriority w:val="99"/>
    <w:semiHidden/>
    <w:unhideWhenUsed/>
    <w:rsid w:val="006C6C46"/>
  </w:style>
  <w:style w:type="numbering" w:customStyle="1" w:styleId="18">
    <w:name w:val="Нет списка18"/>
    <w:next w:val="a2"/>
    <w:uiPriority w:val="99"/>
    <w:semiHidden/>
    <w:rsid w:val="006C6C46"/>
  </w:style>
  <w:style w:type="numbering" w:customStyle="1" w:styleId="114">
    <w:name w:val="Нет списка114"/>
    <w:next w:val="a2"/>
    <w:uiPriority w:val="99"/>
    <w:semiHidden/>
    <w:unhideWhenUsed/>
    <w:rsid w:val="006C6C46"/>
  </w:style>
  <w:style w:type="numbering" w:customStyle="1" w:styleId="26">
    <w:name w:val="Нет списка26"/>
    <w:next w:val="a2"/>
    <w:uiPriority w:val="99"/>
    <w:semiHidden/>
    <w:unhideWhenUsed/>
    <w:rsid w:val="006C6C46"/>
  </w:style>
  <w:style w:type="numbering" w:customStyle="1" w:styleId="360">
    <w:name w:val="Нет списка36"/>
    <w:next w:val="a2"/>
    <w:uiPriority w:val="99"/>
    <w:semiHidden/>
    <w:unhideWhenUsed/>
    <w:rsid w:val="006C6C46"/>
  </w:style>
  <w:style w:type="numbering" w:customStyle="1" w:styleId="46">
    <w:name w:val="Нет списка46"/>
    <w:next w:val="a2"/>
    <w:uiPriority w:val="99"/>
    <w:semiHidden/>
    <w:unhideWhenUsed/>
    <w:rsid w:val="006C6C46"/>
  </w:style>
  <w:style w:type="numbering" w:customStyle="1" w:styleId="56">
    <w:name w:val="Нет списка56"/>
    <w:next w:val="a2"/>
    <w:uiPriority w:val="99"/>
    <w:semiHidden/>
    <w:unhideWhenUsed/>
    <w:rsid w:val="006C6C46"/>
  </w:style>
  <w:style w:type="numbering" w:customStyle="1" w:styleId="66">
    <w:name w:val="Нет списка66"/>
    <w:next w:val="a2"/>
    <w:uiPriority w:val="99"/>
    <w:semiHidden/>
    <w:unhideWhenUsed/>
    <w:rsid w:val="006C6C46"/>
  </w:style>
  <w:style w:type="numbering" w:customStyle="1" w:styleId="74">
    <w:name w:val="Нет списка74"/>
    <w:next w:val="a2"/>
    <w:uiPriority w:val="99"/>
    <w:semiHidden/>
    <w:unhideWhenUsed/>
    <w:rsid w:val="006C6C46"/>
  </w:style>
  <w:style w:type="numbering" w:customStyle="1" w:styleId="1114">
    <w:name w:val="Нет списка1114"/>
    <w:next w:val="a2"/>
    <w:uiPriority w:val="99"/>
    <w:semiHidden/>
    <w:unhideWhenUsed/>
    <w:rsid w:val="006C6C46"/>
  </w:style>
  <w:style w:type="numbering" w:customStyle="1" w:styleId="214">
    <w:name w:val="Нет списка214"/>
    <w:next w:val="a2"/>
    <w:uiPriority w:val="99"/>
    <w:semiHidden/>
    <w:unhideWhenUsed/>
    <w:rsid w:val="006C6C46"/>
  </w:style>
  <w:style w:type="numbering" w:customStyle="1" w:styleId="314">
    <w:name w:val="Нет списка314"/>
    <w:next w:val="a2"/>
    <w:uiPriority w:val="99"/>
    <w:semiHidden/>
    <w:unhideWhenUsed/>
    <w:rsid w:val="006C6C46"/>
  </w:style>
  <w:style w:type="numbering" w:customStyle="1" w:styleId="414">
    <w:name w:val="Нет списка414"/>
    <w:next w:val="a2"/>
    <w:uiPriority w:val="99"/>
    <w:semiHidden/>
    <w:unhideWhenUsed/>
    <w:rsid w:val="006C6C46"/>
  </w:style>
  <w:style w:type="numbering" w:customStyle="1" w:styleId="514">
    <w:name w:val="Нет списка514"/>
    <w:next w:val="a2"/>
    <w:uiPriority w:val="99"/>
    <w:semiHidden/>
    <w:unhideWhenUsed/>
    <w:rsid w:val="006C6C46"/>
  </w:style>
  <w:style w:type="numbering" w:customStyle="1" w:styleId="614">
    <w:name w:val="Нет списка614"/>
    <w:next w:val="a2"/>
    <w:uiPriority w:val="99"/>
    <w:semiHidden/>
    <w:unhideWhenUsed/>
    <w:rsid w:val="006C6C46"/>
  </w:style>
  <w:style w:type="numbering" w:customStyle="1" w:styleId="84">
    <w:name w:val="Нет списка84"/>
    <w:next w:val="a2"/>
    <w:uiPriority w:val="99"/>
    <w:semiHidden/>
    <w:unhideWhenUsed/>
    <w:rsid w:val="006C6C46"/>
  </w:style>
  <w:style w:type="numbering" w:customStyle="1" w:styleId="124">
    <w:name w:val="Нет списка124"/>
    <w:next w:val="a2"/>
    <w:uiPriority w:val="99"/>
    <w:semiHidden/>
    <w:unhideWhenUsed/>
    <w:rsid w:val="006C6C46"/>
  </w:style>
  <w:style w:type="numbering" w:customStyle="1" w:styleId="224">
    <w:name w:val="Нет списка224"/>
    <w:next w:val="a2"/>
    <w:uiPriority w:val="99"/>
    <w:semiHidden/>
    <w:unhideWhenUsed/>
    <w:rsid w:val="006C6C46"/>
  </w:style>
  <w:style w:type="numbering" w:customStyle="1" w:styleId="324">
    <w:name w:val="Нет списка324"/>
    <w:next w:val="a2"/>
    <w:uiPriority w:val="99"/>
    <w:semiHidden/>
    <w:unhideWhenUsed/>
    <w:rsid w:val="006C6C46"/>
  </w:style>
  <w:style w:type="numbering" w:customStyle="1" w:styleId="424">
    <w:name w:val="Нет списка424"/>
    <w:next w:val="a2"/>
    <w:uiPriority w:val="99"/>
    <w:semiHidden/>
    <w:unhideWhenUsed/>
    <w:rsid w:val="006C6C46"/>
  </w:style>
  <w:style w:type="numbering" w:customStyle="1" w:styleId="524">
    <w:name w:val="Нет списка524"/>
    <w:next w:val="a2"/>
    <w:uiPriority w:val="99"/>
    <w:semiHidden/>
    <w:unhideWhenUsed/>
    <w:rsid w:val="006C6C46"/>
  </w:style>
  <w:style w:type="numbering" w:customStyle="1" w:styleId="624">
    <w:name w:val="Нет списка624"/>
    <w:next w:val="a2"/>
    <w:uiPriority w:val="99"/>
    <w:semiHidden/>
    <w:unhideWhenUsed/>
    <w:rsid w:val="006C6C46"/>
  </w:style>
  <w:style w:type="numbering" w:customStyle="1" w:styleId="92">
    <w:name w:val="Нет списка92"/>
    <w:next w:val="a2"/>
    <w:uiPriority w:val="99"/>
    <w:semiHidden/>
    <w:rsid w:val="006C6C46"/>
  </w:style>
  <w:style w:type="numbering" w:customStyle="1" w:styleId="132">
    <w:name w:val="Нет списка132"/>
    <w:next w:val="a2"/>
    <w:uiPriority w:val="99"/>
    <w:semiHidden/>
    <w:unhideWhenUsed/>
    <w:rsid w:val="006C6C46"/>
  </w:style>
  <w:style w:type="numbering" w:customStyle="1" w:styleId="232">
    <w:name w:val="Нет списка232"/>
    <w:next w:val="a2"/>
    <w:uiPriority w:val="99"/>
    <w:semiHidden/>
    <w:unhideWhenUsed/>
    <w:rsid w:val="006C6C46"/>
  </w:style>
  <w:style w:type="numbering" w:customStyle="1" w:styleId="332">
    <w:name w:val="Нет списка332"/>
    <w:next w:val="a2"/>
    <w:uiPriority w:val="99"/>
    <w:semiHidden/>
    <w:unhideWhenUsed/>
    <w:rsid w:val="006C6C46"/>
  </w:style>
  <w:style w:type="numbering" w:customStyle="1" w:styleId="432">
    <w:name w:val="Нет списка432"/>
    <w:next w:val="a2"/>
    <w:uiPriority w:val="99"/>
    <w:semiHidden/>
    <w:unhideWhenUsed/>
    <w:rsid w:val="006C6C46"/>
  </w:style>
  <w:style w:type="numbering" w:customStyle="1" w:styleId="532">
    <w:name w:val="Нет списка532"/>
    <w:next w:val="a2"/>
    <w:uiPriority w:val="99"/>
    <w:semiHidden/>
    <w:unhideWhenUsed/>
    <w:rsid w:val="006C6C46"/>
  </w:style>
  <w:style w:type="numbering" w:customStyle="1" w:styleId="632">
    <w:name w:val="Нет списка632"/>
    <w:next w:val="a2"/>
    <w:uiPriority w:val="99"/>
    <w:semiHidden/>
    <w:unhideWhenUsed/>
    <w:rsid w:val="006C6C46"/>
  </w:style>
  <w:style w:type="numbering" w:customStyle="1" w:styleId="712">
    <w:name w:val="Нет списка712"/>
    <w:next w:val="a2"/>
    <w:uiPriority w:val="99"/>
    <w:semiHidden/>
    <w:unhideWhenUsed/>
    <w:rsid w:val="006C6C46"/>
  </w:style>
  <w:style w:type="numbering" w:customStyle="1" w:styleId="1122">
    <w:name w:val="Нет списка1122"/>
    <w:next w:val="a2"/>
    <w:uiPriority w:val="99"/>
    <w:semiHidden/>
    <w:unhideWhenUsed/>
    <w:rsid w:val="006C6C46"/>
  </w:style>
  <w:style w:type="numbering" w:customStyle="1" w:styleId="2112">
    <w:name w:val="Нет списка2112"/>
    <w:next w:val="a2"/>
    <w:uiPriority w:val="99"/>
    <w:semiHidden/>
    <w:unhideWhenUsed/>
    <w:rsid w:val="006C6C46"/>
  </w:style>
  <w:style w:type="numbering" w:customStyle="1" w:styleId="3112">
    <w:name w:val="Нет списка3112"/>
    <w:next w:val="a2"/>
    <w:uiPriority w:val="99"/>
    <w:semiHidden/>
    <w:unhideWhenUsed/>
    <w:rsid w:val="006C6C46"/>
  </w:style>
  <w:style w:type="numbering" w:customStyle="1" w:styleId="4112">
    <w:name w:val="Нет списка4112"/>
    <w:next w:val="a2"/>
    <w:uiPriority w:val="99"/>
    <w:semiHidden/>
    <w:unhideWhenUsed/>
    <w:rsid w:val="006C6C46"/>
  </w:style>
  <w:style w:type="numbering" w:customStyle="1" w:styleId="5112">
    <w:name w:val="Нет списка5112"/>
    <w:next w:val="a2"/>
    <w:uiPriority w:val="99"/>
    <w:semiHidden/>
    <w:unhideWhenUsed/>
    <w:rsid w:val="006C6C46"/>
  </w:style>
  <w:style w:type="numbering" w:customStyle="1" w:styleId="6112">
    <w:name w:val="Нет списка6112"/>
    <w:next w:val="a2"/>
    <w:uiPriority w:val="99"/>
    <w:semiHidden/>
    <w:unhideWhenUsed/>
    <w:rsid w:val="006C6C46"/>
  </w:style>
  <w:style w:type="numbering" w:customStyle="1" w:styleId="812">
    <w:name w:val="Нет списка812"/>
    <w:next w:val="a2"/>
    <w:uiPriority w:val="99"/>
    <w:semiHidden/>
    <w:unhideWhenUsed/>
    <w:rsid w:val="006C6C46"/>
  </w:style>
  <w:style w:type="numbering" w:customStyle="1" w:styleId="1212">
    <w:name w:val="Нет списка1212"/>
    <w:next w:val="a2"/>
    <w:uiPriority w:val="99"/>
    <w:semiHidden/>
    <w:unhideWhenUsed/>
    <w:rsid w:val="006C6C46"/>
  </w:style>
  <w:style w:type="numbering" w:customStyle="1" w:styleId="2212">
    <w:name w:val="Нет списка2212"/>
    <w:next w:val="a2"/>
    <w:uiPriority w:val="99"/>
    <w:semiHidden/>
    <w:unhideWhenUsed/>
    <w:rsid w:val="006C6C46"/>
  </w:style>
  <w:style w:type="numbering" w:customStyle="1" w:styleId="3212">
    <w:name w:val="Нет списка3212"/>
    <w:next w:val="a2"/>
    <w:uiPriority w:val="99"/>
    <w:semiHidden/>
    <w:unhideWhenUsed/>
    <w:rsid w:val="006C6C46"/>
  </w:style>
  <w:style w:type="numbering" w:customStyle="1" w:styleId="4212">
    <w:name w:val="Нет списка4212"/>
    <w:next w:val="a2"/>
    <w:uiPriority w:val="99"/>
    <w:semiHidden/>
    <w:unhideWhenUsed/>
    <w:rsid w:val="006C6C46"/>
  </w:style>
  <w:style w:type="numbering" w:customStyle="1" w:styleId="5212">
    <w:name w:val="Нет списка5212"/>
    <w:next w:val="a2"/>
    <w:uiPriority w:val="99"/>
    <w:semiHidden/>
    <w:unhideWhenUsed/>
    <w:rsid w:val="006C6C46"/>
  </w:style>
  <w:style w:type="numbering" w:customStyle="1" w:styleId="6212">
    <w:name w:val="Нет списка6212"/>
    <w:next w:val="a2"/>
    <w:uiPriority w:val="99"/>
    <w:semiHidden/>
    <w:unhideWhenUsed/>
    <w:rsid w:val="006C6C46"/>
  </w:style>
  <w:style w:type="numbering" w:customStyle="1" w:styleId="912">
    <w:name w:val="Нет списка912"/>
    <w:next w:val="a2"/>
    <w:uiPriority w:val="99"/>
    <w:semiHidden/>
    <w:unhideWhenUsed/>
    <w:rsid w:val="006C6C46"/>
  </w:style>
  <w:style w:type="numbering" w:customStyle="1" w:styleId="1312">
    <w:name w:val="Нет списка1312"/>
    <w:next w:val="a2"/>
    <w:uiPriority w:val="99"/>
    <w:semiHidden/>
    <w:rsid w:val="006C6C46"/>
  </w:style>
  <w:style w:type="numbering" w:customStyle="1" w:styleId="11112">
    <w:name w:val="Нет списка11112"/>
    <w:next w:val="a2"/>
    <w:uiPriority w:val="99"/>
    <w:semiHidden/>
    <w:unhideWhenUsed/>
    <w:rsid w:val="006C6C46"/>
  </w:style>
  <w:style w:type="numbering" w:customStyle="1" w:styleId="2312">
    <w:name w:val="Нет списка2312"/>
    <w:next w:val="a2"/>
    <w:uiPriority w:val="99"/>
    <w:semiHidden/>
    <w:unhideWhenUsed/>
    <w:rsid w:val="006C6C46"/>
  </w:style>
  <w:style w:type="numbering" w:customStyle="1" w:styleId="3312">
    <w:name w:val="Нет списка3312"/>
    <w:next w:val="a2"/>
    <w:uiPriority w:val="99"/>
    <w:semiHidden/>
    <w:unhideWhenUsed/>
    <w:rsid w:val="006C6C46"/>
  </w:style>
  <w:style w:type="numbering" w:customStyle="1" w:styleId="4312">
    <w:name w:val="Нет списка4312"/>
    <w:next w:val="a2"/>
    <w:uiPriority w:val="99"/>
    <w:semiHidden/>
    <w:unhideWhenUsed/>
    <w:rsid w:val="006C6C46"/>
  </w:style>
  <w:style w:type="numbering" w:customStyle="1" w:styleId="5312">
    <w:name w:val="Нет списка5312"/>
    <w:next w:val="a2"/>
    <w:uiPriority w:val="99"/>
    <w:semiHidden/>
    <w:unhideWhenUsed/>
    <w:rsid w:val="006C6C46"/>
  </w:style>
  <w:style w:type="numbering" w:customStyle="1" w:styleId="6312">
    <w:name w:val="Нет списка6312"/>
    <w:next w:val="a2"/>
    <w:uiPriority w:val="99"/>
    <w:semiHidden/>
    <w:unhideWhenUsed/>
    <w:rsid w:val="006C6C46"/>
  </w:style>
  <w:style w:type="numbering" w:customStyle="1" w:styleId="7112">
    <w:name w:val="Нет списка7112"/>
    <w:next w:val="a2"/>
    <w:uiPriority w:val="99"/>
    <w:semiHidden/>
    <w:unhideWhenUsed/>
    <w:rsid w:val="006C6C46"/>
  </w:style>
  <w:style w:type="numbering" w:customStyle="1" w:styleId="111112">
    <w:name w:val="Нет списка111112"/>
    <w:next w:val="a2"/>
    <w:uiPriority w:val="99"/>
    <w:semiHidden/>
    <w:unhideWhenUsed/>
    <w:rsid w:val="006C6C46"/>
  </w:style>
  <w:style w:type="numbering" w:customStyle="1" w:styleId="21112">
    <w:name w:val="Нет списка21112"/>
    <w:next w:val="a2"/>
    <w:uiPriority w:val="99"/>
    <w:semiHidden/>
    <w:unhideWhenUsed/>
    <w:rsid w:val="006C6C46"/>
  </w:style>
  <w:style w:type="numbering" w:customStyle="1" w:styleId="31112">
    <w:name w:val="Нет списка31112"/>
    <w:next w:val="a2"/>
    <w:uiPriority w:val="99"/>
    <w:semiHidden/>
    <w:unhideWhenUsed/>
    <w:rsid w:val="006C6C46"/>
  </w:style>
  <w:style w:type="numbering" w:customStyle="1" w:styleId="41112">
    <w:name w:val="Нет списка41112"/>
    <w:next w:val="a2"/>
    <w:uiPriority w:val="99"/>
    <w:semiHidden/>
    <w:unhideWhenUsed/>
    <w:rsid w:val="006C6C46"/>
  </w:style>
  <w:style w:type="numbering" w:customStyle="1" w:styleId="51112">
    <w:name w:val="Нет списка51112"/>
    <w:next w:val="a2"/>
    <w:uiPriority w:val="99"/>
    <w:semiHidden/>
    <w:unhideWhenUsed/>
    <w:rsid w:val="006C6C46"/>
  </w:style>
  <w:style w:type="numbering" w:customStyle="1" w:styleId="61112">
    <w:name w:val="Нет списка61112"/>
    <w:next w:val="a2"/>
    <w:uiPriority w:val="99"/>
    <w:semiHidden/>
    <w:unhideWhenUsed/>
    <w:rsid w:val="006C6C46"/>
  </w:style>
  <w:style w:type="numbering" w:customStyle="1" w:styleId="8112">
    <w:name w:val="Нет списка8112"/>
    <w:next w:val="a2"/>
    <w:uiPriority w:val="99"/>
    <w:semiHidden/>
    <w:unhideWhenUsed/>
    <w:rsid w:val="006C6C46"/>
  </w:style>
  <w:style w:type="numbering" w:customStyle="1" w:styleId="12112">
    <w:name w:val="Нет списка12112"/>
    <w:next w:val="a2"/>
    <w:uiPriority w:val="99"/>
    <w:semiHidden/>
    <w:unhideWhenUsed/>
    <w:rsid w:val="006C6C46"/>
  </w:style>
  <w:style w:type="numbering" w:customStyle="1" w:styleId="22112">
    <w:name w:val="Нет списка22112"/>
    <w:next w:val="a2"/>
    <w:uiPriority w:val="99"/>
    <w:semiHidden/>
    <w:unhideWhenUsed/>
    <w:rsid w:val="006C6C46"/>
  </w:style>
  <w:style w:type="numbering" w:customStyle="1" w:styleId="32112">
    <w:name w:val="Нет списка32112"/>
    <w:next w:val="a2"/>
    <w:uiPriority w:val="99"/>
    <w:semiHidden/>
    <w:unhideWhenUsed/>
    <w:rsid w:val="006C6C46"/>
  </w:style>
  <w:style w:type="numbering" w:customStyle="1" w:styleId="42112">
    <w:name w:val="Нет списка42112"/>
    <w:next w:val="a2"/>
    <w:uiPriority w:val="99"/>
    <w:semiHidden/>
    <w:unhideWhenUsed/>
    <w:rsid w:val="006C6C46"/>
  </w:style>
  <w:style w:type="numbering" w:customStyle="1" w:styleId="52112">
    <w:name w:val="Нет списка52112"/>
    <w:next w:val="a2"/>
    <w:uiPriority w:val="99"/>
    <w:semiHidden/>
    <w:unhideWhenUsed/>
    <w:rsid w:val="006C6C46"/>
  </w:style>
  <w:style w:type="numbering" w:customStyle="1" w:styleId="62112">
    <w:name w:val="Нет списка62112"/>
    <w:next w:val="a2"/>
    <w:uiPriority w:val="99"/>
    <w:semiHidden/>
    <w:unhideWhenUsed/>
    <w:rsid w:val="006C6C46"/>
  </w:style>
  <w:style w:type="numbering" w:customStyle="1" w:styleId="102">
    <w:name w:val="Нет списка102"/>
    <w:next w:val="a2"/>
    <w:uiPriority w:val="99"/>
    <w:semiHidden/>
    <w:unhideWhenUsed/>
    <w:rsid w:val="006C6C46"/>
  </w:style>
  <w:style w:type="numbering" w:customStyle="1" w:styleId="142">
    <w:name w:val="Нет списка142"/>
    <w:next w:val="a2"/>
    <w:uiPriority w:val="99"/>
    <w:semiHidden/>
    <w:rsid w:val="006C6C46"/>
  </w:style>
  <w:style w:type="numbering" w:customStyle="1" w:styleId="11212">
    <w:name w:val="Нет списка11212"/>
    <w:next w:val="a2"/>
    <w:uiPriority w:val="99"/>
    <w:semiHidden/>
    <w:unhideWhenUsed/>
    <w:rsid w:val="006C6C46"/>
  </w:style>
  <w:style w:type="numbering" w:customStyle="1" w:styleId="242">
    <w:name w:val="Нет списка242"/>
    <w:next w:val="a2"/>
    <w:uiPriority w:val="99"/>
    <w:semiHidden/>
    <w:unhideWhenUsed/>
    <w:rsid w:val="006C6C46"/>
  </w:style>
  <w:style w:type="numbering" w:customStyle="1" w:styleId="342">
    <w:name w:val="Нет списка342"/>
    <w:next w:val="a2"/>
    <w:uiPriority w:val="99"/>
    <w:semiHidden/>
    <w:unhideWhenUsed/>
    <w:rsid w:val="006C6C46"/>
  </w:style>
  <w:style w:type="numbering" w:customStyle="1" w:styleId="442">
    <w:name w:val="Нет списка442"/>
    <w:next w:val="a2"/>
    <w:uiPriority w:val="99"/>
    <w:semiHidden/>
    <w:unhideWhenUsed/>
    <w:rsid w:val="006C6C46"/>
  </w:style>
  <w:style w:type="numbering" w:customStyle="1" w:styleId="542">
    <w:name w:val="Нет списка542"/>
    <w:next w:val="a2"/>
    <w:uiPriority w:val="99"/>
    <w:semiHidden/>
    <w:unhideWhenUsed/>
    <w:rsid w:val="006C6C46"/>
  </w:style>
  <w:style w:type="numbering" w:customStyle="1" w:styleId="642">
    <w:name w:val="Нет списка642"/>
    <w:next w:val="a2"/>
    <w:uiPriority w:val="99"/>
    <w:semiHidden/>
    <w:unhideWhenUsed/>
    <w:rsid w:val="006C6C46"/>
  </w:style>
  <w:style w:type="numbering" w:customStyle="1" w:styleId="722">
    <w:name w:val="Нет списка722"/>
    <w:next w:val="a2"/>
    <w:uiPriority w:val="99"/>
    <w:semiHidden/>
    <w:unhideWhenUsed/>
    <w:rsid w:val="006C6C46"/>
  </w:style>
  <w:style w:type="numbering" w:customStyle="1" w:styleId="11122">
    <w:name w:val="Нет списка11122"/>
    <w:next w:val="a2"/>
    <w:uiPriority w:val="99"/>
    <w:semiHidden/>
    <w:unhideWhenUsed/>
    <w:rsid w:val="006C6C46"/>
  </w:style>
  <w:style w:type="numbering" w:customStyle="1" w:styleId="2122">
    <w:name w:val="Нет списка2122"/>
    <w:next w:val="a2"/>
    <w:uiPriority w:val="99"/>
    <w:semiHidden/>
    <w:unhideWhenUsed/>
    <w:rsid w:val="006C6C46"/>
  </w:style>
  <w:style w:type="numbering" w:customStyle="1" w:styleId="3122">
    <w:name w:val="Нет списка3122"/>
    <w:next w:val="a2"/>
    <w:uiPriority w:val="99"/>
    <w:semiHidden/>
    <w:unhideWhenUsed/>
    <w:rsid w:val="006C6C46"/>
  </w:style>
  <w:style w:type="numbering" w:customStyle="1" w:styleId="4122">
    <w:name w:val="Нет списка4122"/>
    <w:next w:val="a2"/>
    <w:uiPriority w:val="99"/>
    <w:semiHidden/>
    <w:unhideWhenUsed/>
    <w:rsid w:val="006C6C46"/>
  </w:style>
  <w:style w:type="numbering" w:customStyle="1" w:styleId="5122">
    <w:name w:val="Нет списка5122"/>
    <w:next w:val="a2"/>
    <w:uiPriority w:val="99"/>
    <w:semiHidden/>
    <w:unhideWhenUsed/>
    <w:rsid w:val="006C6C46"/>
  </w:style>
  <w:style w:type="numbering" w:customStyle="1" w:styleId="6122">
    <w:name w:val="Нет списка6122"/>
    <w:next w:val="a2"/>
    <w:uiPriority w:val="99"/>
    <w:semiHidden/>
    <w:unhideWhenUsed/>
    <w:rsid w:val="006C6C46"/>
  </w:style>
  <w:style w:type="numbering" w:customStyle="1" w:styleId="822">
    <w:name w:val="Нет списка822"/>
    <w:next w:val="a2"/>
    <w:uiPriority w:val="99"/>
    <w:semiHidden/>
    <w:unhideWhenUsed/>
    <w:rsid w:val="006C6C46"/>
  </w:style>
  <w:style w:type="numbering" w:customStyle="1" w:styleId="1222">
    <w:name w:val="Нет списка1222"/>
    <w:next w:val="a2"/>
    <w:uiPriority w:val="99"/>
    <w:semiHidden/>
    <w:unhideWhenUsed/>
    <w:rsid w:val="006C6C46"/>
  </w:style>
  <w:style w:type="numbering" w:customStyle="1" w:styleId="2222">
    <w:name w:val="Нет списка2222"/>
    <w:next w:val="a2"/>
    <w:uiPriority w:val="99"/>
    <w:semiHidden/>
    <w:unhideWhenUsed/>
    <w:rsid w:val="006C6C46"/>
  </w:style>
  <w:style w:type="numbering" w:customStyle="1" w:styleId="3222">
    <w:name w:val="Нет списка3222"/>
    <w:next w:val="a2"/>
    <w:uiPriority w:val="99"/>
    <w:semiHidden/>
    <w:unhideWhenUsed/>
    <w:rsid w:val="006C6C46"/>
  </w:style>
  <w:style w:type="numbering" w:customStyle="1" w:styleId="4222">
    <w:name w:val="Нет списка4222"/>
    <w:next w:val="a2"/>
    <w:uiPriority w:val="99"/>
    <w:semiHidden/>
    <w:unhideWhenUsed/>
    <w:rsid w:val="006C6C46"/>
  </w:style>
  <w:style w:type="numbering" w:customStyle="1" w:styleId="5222">
    <w:name w:val="Нет списка5222"/>
    <w:next w:val="a2"/>
    <w:uiPriority w:val="99"/>
    <w:semiHidden/>
    <w:unhideWhenUsed/>
    <w:rsid w:val="006C6C46"/>
  </w:style>
  <w:style w:type="numbering" w:customStyle="1" w:styleId="6222">
    <w:name w:val="Нет списка6222"/>
    <w:next w:val="a2"/>
    <w:uiPriority w:val="99"/>
    <w:semiHidden/>
    <w:unhideWhenUsed/>
    <w:rsid w:val="006C6C46"/>
  </w:style>
  <w:style w:type="character" w:styleId="aff5">
    <w:name w:val="Hyperlink"/>
    <w:uiPriority w:val="99"/>
    <w:unhideWhenUsed/>
    <w:rsid w:val="006C6C46"/>
    <w:rPr>
      <w:color w:val="0000FF"/>
      <w:u w:val="single"/>
    </w:rPr>
  </w:style>
  <w:style w:type="character" w:styleId="aff6">
    <w:name w:val="FollowedHyperlink"/>
    <w:uiPriority w:val="99"/>
    <w:unhideWhenUsed/>
    <w:rsid w:val="006C6C46"/>
    <w:rPr>
      <w:color w:val="800080"/>
      <w:u w:val="single"/>
    </w:rPr>
  </w:style>
  <w:style w:type="paragraph" w:customStyle="1" w:styleId="font7">
    <w:name w:val="font7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6C6C4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i/>
      <w:iCs/>
      <w:color w:val="000000"/>
      <w:sz w:val="20"/>
      <w:szCs w:val="20"/>
      <w:lang w:eastAsia="ru-RU"/>
    </w:rPr>
  </w:style>
  <w:style w:type="table" w:customStyle="1" w:styleId="115">
    <w:name w:val="Сетка таблицы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5">
    <w:name w:val="Сетка таблицы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1">
    <w:name w:val="Нет списка11111111"/>
    <w:next w:val="a2"/>
    <w:uiPriority w:val="99"/>
    <w:semiHidden/>
    <w:unhideWhenUsed/>
    <w:rsid w:val="006C6C46"/>
  </w:style>
  <w:style w:type="numbering" w:customStyle="1" w:styleId="111111111">
    <w:name w:val="Нет списка111111111"/>
    <w:next w:val="a2"/>
    <w:uiPriority w:val="99"/>
    <w:semiHidden/>
    <w:unhideWhenUsed/>
    <w:rsid w:val="006C6C46"/>
  </w:style>
  <w:style w:type="paragraph" w:customStyle="1" w:styleId="xl184">
    <w:name w:val="xl184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5">
    <w:name w:val="xl18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6">
    <w:name w:val="xl186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7">
    <w:name w:val="xl187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8">
    <w:name w:val="xl188"/>
    <w:basedOn w:val="a"/>
    <w:rsid w:val="006C6C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89">
    <w:name w:val="xl189"/>
    <w:basedOn w:val="a"/>
    <w:rsid w:val="006C6C4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0">
    <w:name w:val="xl190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1">
    <w:name w:val="xl191"/>
    <w:basedOn w:val="a"/>
    <w:rsid w:val="006C6C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2">
    <w:name w:val="xl192"/>
    <w:basedOn w:val="a"/>
    <w:rsid w:val="006C6C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3">
    <w:name w:val="xl193"/>
    <w:basedOn w:val="a"/>
    <w:rsid w:val="006C6C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4">
    <w:name w:val="xl194"/>
    <w:basedOn w:val="a"/>
    <w:rsid w:val="006C6C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6C6C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table" w:customStyle="1" w:styleId="27">
    <w:name w:val="Сетка таблицы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110">
    <w:name w:val="Сетка таблицы11111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3">
    <w:name w:val="Сетка таблицы13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1"/>
    <w:next w:val="ac"/>
    <w:rsid w:val="006C6C4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20">
    <w:name w:val="Сетка таблицы1112"/>
    <w:basedOn w:val="a1"/>
    <w:next w:val="ac"/>
    <w:rsid w:val="006C6C46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900;fld=134;dst=22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7;&#1057;&#1057;pirina\2020\&#1088;&#1072;&#1079;&#1084;&#1077;&#1097;&#1077;&#1085;&#1080;&#1077;%20&#1073;&#1083;&#1072;&#1085;&#1082;&#1086;&#1074;\&#1073;&#1083;&#1072;&#1085;&#1082;&#1080;\241%20&#1055;&#1086;&#1089;&#1090;&#1072;&#1085;&#1086;&#1074;&#1083;&#1077;&#1085;&#1080;&#1077;%20&#1072;&#1076;&#1084;&#1080;&#1085;&#1080;&#1089;&#1090;&#1088;&#1072;&#1094;&#1080;&#1080;%20&#1063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241 Постановление администрации ЧГО</Template>
  <TotalTime>1</TotalTime>
  <Pages>25</Pages>
  <Words>4165</Words>
  <Characters>23744</Characters>
  <Application>Microsoft Office Word</Application>
  <DocSecurity>4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Светлана Станиславовна</dc:creator>
  <cp:lastModifiedBy>kiseleva</cp:lastModifiedBy>
  <cp:revision>2</cp:revision>
  <dcterms:created xsi:type="dcterms:W3CDTF">2020-07-06T10:16:00Z</dcterms:created>
  <dcterms:modified xsi:type="dcterms:W3CDTF">2020-07-06T10:16:00Z</dcterms:modified>
</cp:coreProperties>
</file>